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F374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6F374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F374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F374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F374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F374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2714C8F2" w:rsidR="00B57D80" w:rsidRPr="002A00C3" w:rsidRDefault="00B57D80" w:rsidP="00582A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00582A9E" w:rsidRPr="00582A9E">
              <w:rPr>
                <w:rFonts w:ascii="Calibri" w:eastAsia="Times New Roman" w:hAnsi="Calibri" w:cs="Times New Roman"/>
                <w:b/>
                <w:bCs/>
                <w:color w:val="000000"/>
                <w:sz w:val="16"/>
                <w:szCs w:val="16"/>
                <w:lang w:val="en-GB" w:eastAsia="en-GB"/>
              </w:rPr>
              <w:t>SSD equivalent</w:t>
            </w:r>
            <w:r w:rsidR="00582A9E" w:rsidRPr="00582A9E">
              <w:rPr>
                <w:rFonts w:ascii="Calibri" w:eastAsia="Times New Roman" w:hAnsi="Calibri" w:cs="Times New Roman"/>
                <w:b/>
                <w:bCs/>
                <w:color w:val="000000"/>
                <w:sz w:val="16"/>
                <w:szCs w:val="16"/>
                <w:lang w:val="en-GB" w:eastAsia="en-GB"/>
              </w:rPr>
              <w:br/>
              <w:t>compulsory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F374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374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374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F374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F374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374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374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F374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F374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F374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F374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3825BB2C" w:rsidR="00B57D80" w:rsidRPr="00385FEE" w:rsidRDefault="00385FEE" w:rsidP="00EC7C21">
            <w:pPr>
              <w:spacing w:after="0" w:line="240" w:lineRule="auto"/>
              <w:jc w:val="center"/>
              <w:rPr>
                <w:rFonts w:ascii="Calibri" w:eastAsia="Times New Roman" w:hAnsi="Calibri" w:cs="Times New Roman"/>
                <w:b/>
                <w:bCs/>
                <w:color w:val="000000"/>
                <w:sz w:val="16"/>
                <w:szCs w:val="16"/>
                <w:lang w:val="en-GB" w:eastAsia="en-GB"/>
              </w:rPr>
            </w:pPr>
            <w:r w:rsidRPr="00385FEE">
              <w:rPr>
                <w:rFonts w:ascii="Calibri" w:eastAsia="Times New Roman" w:hAnsi="Calibri" w:cs="Times New Roman"/>
                <w:b/>
                <w:bCs/>
                <w:color w:val="000000"/>
                <w:sz w:val="16"/>
                <w:szCs w:val="16"/>
                <w:lang w:val="en-GB" w:eastAsia="en-GB"/>
              </w:rPr>
              <w:t>SSD compulsory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bookmarkStart w:id="0" w:name="_GoBack"/>
            <w:bookmarkEnd w:id="0"/>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F374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374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F374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F374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F374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374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F374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F374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F374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F374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F374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F374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C1A7" w14:textId="77777777" w:rsidR="00A17443" w:rsidRDefault="00A17443" w:rsidP="00261299">
      <w:pPr>
        <w:spacing w:after="0" w:line="240" w:lineRule="auto"/>
      </w:pPr>
      <w:r>
        <w:separator/>
      </w:r>
    </w:p>
  </w:endnote>
  <w:endnote w:type="continuationSeparator" w:id="0">
    <w:p w14:paraId="2A68B333" w14:textId="77777777" w:rsidR="00A17443" w:rsidRDefault="00A1744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17443">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ED560" w14:textId="77777777" w:rsidR="00A17443" w:rsidRDefault="00A17443" w:rsidP="00261299">
      <w:pPr>
        <w:spacing w:after="0" w:line="240" w:lineRule="auto"/>
      </w:pPr>
      <w:r>
        <w:separator/>
      </w:r>
    </w:p>
  </w:footnote>
  <w:footnote w:type="continuationSeparator" w:id="0">
    <w:p w14:paraId="1FF91FBA" w14:textId="77777777" w:rsidR="00A17443" w:rsidRDefault="00A1744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A2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FE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2A9E"/>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F27"/>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74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2A0"/>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7443"/>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0E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255"/>
    <w:rsid w:val="00E52A24"/>
    <w:rsid w:val="00E5697F"/>
    <w:rsid w:val="00E636B5"/>
    <w:rsid w:val="00E64A2D"/>
    <w:rsid w:val="00E65A4C"/>
    <w:rsid w:val="00E721CF"/>
    <w:rsid w:val="00E72314"/>
    <w:rsid w:val="00E744AB"/>
    <w:rsid w:val="00E75BF3"/>
    <w:rsid w:val="00E75EAB"/>
    <w:rsid w:val="00E764A4"/>
    <w:rsid w:val="00E81A8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C553DEC-CE6F-4081-A8C2-39DD8583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D4622A4-0C71-426A-9786-167EAC41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500</Words>
  <Characters>2853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paola</cp:lastModifiedBy>
  <cp:revision>4</cp:revision>
  <cp:lastPrinted>2015-04-10T09:51:00Z</cp:lastPrinted>
  <dcterms:created xsi:type="dcterms:W3CDTF">2017-09-21T08:45:00Z</dcterms:created>
  <dcterms:modified xsi:type="dcterms:W3CDTF">2017-09-21T09:01:00Z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