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71420" w14:textId="77777777" w:rsidR="00912E0A" w:rsidRPr="00EF5AF7" w:rsidRDefault="00912E0A" w:rsidP="00EF5AF7">
      <w:pPr>
        <w:pStyle w:val="COPERTINASottotitolo"/>
        <w:jc w:val="both"/>
        <w:rPr>
          <w:rFonts w:ascii="Titillium Web" w:hAnsi="Titillium Web"/>
          <w:sz w:val="20"/>
          <w:szCs w:val="20"/>
        </w:rPr>
      </w:pPr>
    </w:p>
    <w:p w14:paraId="01D4B9BF" w14:textId="776124B4" w:rsidR="00912E0A" w:rsidRPr="00FA7B3F" w:rsidRDefault="00912E0A" w:rsidP="00EF5AF7">
      <w:pPr>
        <w:pStyle w:val="COPERTINASottotitolo"/>
        <w:jc w:val="both"/>
        <w:rPr>
          <w:rFonts w:ascii="Titillium Web" w:hAnsi="Titillium Web"/>
        </w:rPr>
      </w:pPr>
    </w:p>
    <w:p w14:paraId="1BFD3D3C" w14:textId="79FE81DE" w:rsidR="00912E0A" w:rsidRPr="00FA7B3F" w:rsidRDefault="00DD0AA1" w:rsidP="007A05F1">
      <w:pPr>
        <w:pStyle w:val="COPERTINASottotitolo"/>
        <w:jc w:val="center"/>
        <w:rPr>
          <w:rFonts w:ascii="Titillium Web" w:hAnsi="Titillium Web"/>
        </w:rPr>
      </w:pPr>
      <w:r>
        <w:rPr>
          <w:noProof/>
        </w:rPr>
        <w:drawing>
          <wp:inline distT="0" distB="0" distL="0" distR="0" wp14:anchorId="33C92633" wp14:editId="46CB3271">
            <wp:extent cx="1233516" cy="1233516"/>
            <wp:effectExtent l="0" t="0" r="5080" b="5080"/>
            <wp:docPr id="1465268976" name="Immagine 2" descr="Immagine che contiene testo, Carattere, logo, Blu elettr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268976" name="Immagine 2" descr="Immagine che contiene testo, Carattere, logo, Blu elettrico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843" cy="123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CFD7C" w14:textId="77777777" w:rsidR="00912E0A" w:rsidRPr="00FA7B3F" w:rsidRDefault="00912E0A" w:rsidP="00EF5AF7">
      <w:pPr>
        <w:pStyle w:val="COPERTINASottotitolo"/>
        <w:jc w:val="both"/>
        <w:rPr>
          <w:rFonts w:ascii="Titillium Web" w:hAnsi="Titillium Web"/>
        </w:rPr>
      </w:pPr>
    </w:p>
    <w:p w14:paraId="5CF3AD4E" w14:textId="77777777" w:rsidR="00AB1085" w:rsidRPr="00FA7B3F" w:rsidRDefault="00AB1085" w:rsidP="00EF5AF7">
      <w:pPr>
        <w:pStyle w:val="COPERTINASottotitolo"/>
        <w:jc w:val="both"/>
        <w:rPr>
          <w:rFonts w:ascii="Titillium Web" w:hAnsi="Titillium Web"/>
        </w:rPr>
      </w:pPr>
    </w:p>
    <w:p w14:paraId="066A4336" w14:textId="77777777" w:rsidR="008605CF" w:rsidRPr="00FA7B3F" w:rsidRDefault="008605CF" w:rsidP="00EF5AF7">
      <w:pPr>
        <w:pStyle w:val="COPERTINASottotitolo"/>
        <w:jc w:val="both"/>
        <w:rPr>
          <w:rFonts w:ascii="Titillium Web" w:hAnsi="Titillium Web"/>
        </w:rPr>
      </w:pPr>
    </w:p>
    <w:p w14:paraId="0D575D95" w14:textId="01994F92" w:rsidR="00AB1085" w:rsidRPr="00FA7B3F" w:rsidRDefault="00AB1085" w:rsidP="00EF5AF7">
      <w:pPr>
        <w:pStyle w:val="COPERTINASottotitolo"/>
        <w:jc w:val="both"/>
        <w:rPr>
          <w:rFonts w:ascii="Titillium Web" w:hAnsi="Titillium Web"/>
        </w:rPr>
      </w:pPr>
    </w:p>
    <w:p w14:paraId="330CFB97" w14:textId="78969067" w:rsidR="00CE6E13" w:rsidRPr="00344354" w:rsidRDefault="009D2B80" w:rsidP="007A05F1">
      <w:pPr>
        <w:pStyle w:val="COPERTINATitolo"/>
        <w:jc w:val="right"/>
        <w:rPr>
          <w:rFonts w:ascii="Titillium Web" w:hAnsi="Titillium Web"/>
        </w:rPr>
      </w:pPr>
      <w:r w:rsidRPr="00344354">
        <w:rPr>
          <w:rFonts w:ascii="Titillium Web" w:hAnsi="Titillium Web"/>
        </w:rPr>
        <w:t xml:space="preserve">Allegato </w:t>
      </w:r>
      <w:r w:rsidR="00F7489F">
        <w:rPr>
          <w:rFonts w:ascii="Titillium Web" w:hAnsi="Titillium Web"/>
        </w:rPr>
        <w:t>F</w:t>
      </w:r>
    </w:p>
    <w:p w14:paraId="62EF0874" w14:textId="44DC1A0C" w:rsidR="00E87E28" w:rsidRDefault="00746ED6" w:rsidP="00E87E28">
      <w:pPr>
        <w:spacing w:line="240" w:lineRule="auto"/>
        <w:jc w:val="right"/>
        <w:rPr>
          <w:rFonts w:ascii="Titillium Web" w:hAnsi="Titillium Web" w:cs="Titillium"/>
          <w:caps/>
          <w:color w:val="2B65AE"/>
          <w:sz w:val="44"/>
          <w:szCs w:val="44"/>
        </w:rPr>
      </w:pPr>
      <w:r>
        <w:rPr>
          <w:rFonts w:ascii="Titillium Web" w:hAnsi="Titillium Web" w:cs="Titillium"/>
          <w:caps/>
          <w:color w:val="2B65AE"/>
          <w:sz w:val="44"/>
          <w:szCs w:val="44"/>
        </w:rPr>
        <w:t>DOMANDA DI FINANZIAMENTO</w:t>
      </w:r>
    </w:p>
    <w:p w14:paraId="4D7B4260" w14:textId="02BE8B34" w:rsidR="00714CB0" w:rsidRPr="00EF5AF7" w:rsidRDefault="00714CB0" w:rsidP="00EF5AF7">
      <w:pPr>
        <w:spacing w:line="240" w:lineRule="auto"/>
        <w:jc w:val="both"/>
        <w:rPr>
          <w:rFonts w:ascii="Titillium Web" w:hAnsi="Titillium Web"/>
          <w:sz w:val="20"/>
          <w:szCs w:val="20"/>
        </w:rPr>
      </w:pPr>
      <w:r w:rsidRPr="00EF5AF7">
        <w:rPr>
          <w:rFonts w:ascii="Titillium Web" w:hAnsi="Titillium Web"/>
          <w:sz w:val="20"/>
          <w:szCs w:val="20"/>
        </w:rPr>
        <w:br w:type="page"/>
      </w:r>
    </w:p>
    <w:p w14:paraId="179DA86C" w14:textId="77777777" w:rsidR="00173803" w:rsidRPr="00EF5AF7" w:rsidRDefault="00173803" w:rsidP="00173803">
      <w:pPr>
        <w:spacing w:line="276" w:lineRule="auto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EF5AF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lastRenderedPageBreak/>
        <w:t>Programma VITALITY - Ecosistema di Innovazione, Digitalizzazione e Sostenibilità per l’Economia Diffusa nell’Italia Centrale (codice ECS 00000041) - PIANO NAZIONALE DI RIPRESA E RESILIENZA (PNRR) - MISSIONE 4 COMPONENTE 2 INVESTIMENTO 1.5 – “Creazione e rafforzamento di “Ecosistemi dell’innovazione” costruzione di “leader Territoriali di R&amp;S” – Bando a Cascata per le imprese</w:t>
      </w:r>
    </w:p>
    <w:p w14:paraId="1652F1C2" w14:textId="77777777" w:rsidR="00173803" w:rsidRPr="00EF5AF7" w:rsidRDefault="00173803" w:rsidP="00173803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07114DA3" w14:textId="77777777" w:rsidR="00173803" w:rsidRDefault="00173803" w:rsidP="00173803">
      <w:pPr>
        <w:spacing w:line="276" w:lineRule="auto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C811D3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MODULO DI DOMANDA DI FINANZIAMENTO</w:t>
      </w:r>
    </w:p>
    <w:p w14:paraId="3DDC157F" w14:textId="77777777" w:rsidR="00173803" w:rsidRPr="00EF5AF7" w:rsidRDefault="00173803" w:rsidP="00173803">
      <w:pPr>
        <w:spacing w:line="276" w:lineRule="auto"/>
        <w:jc w:val="center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3F317437" w14:textId="77777777" w:rsidR="00173803" w:rsidRPr="001F7D24" w:rsidRDefault="00173803" w:rsidP="00173803">
      <w:pPr>
        <w:spacing w:line="276" w:lineRule="auto"/>
        <w:ind w:right="126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1F7D24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 xml:space="preserve">La/Il sottoscritta/o </w:t>
      </w:r>
    </w:p>
    <w:p w14:paraId="67443BF8" w14:textId="77777777" w:rsidR="00173803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3FBD78B4" w14:textId="77777777" w:rsidR="00173803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F7D24">
        <w:rPr>
          <w:rFonts w:ascii="Titillium Web" w:hAnsi="Titillium Web"/>
          <w:color w:val="404040" w:themeColor="text1" w:themeTint="BF"/>
          <w:sz w:val="20"/>
          <w:szCs w:val="20"/>
        </w:rPr>
        <w:t>Cognome _______________________________</w:t>
      </w:r>
      <w:r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</w:p>
    <w:p w14:paraId="62CC6289" w14:textId="77777777" w:rsidR="00173803" w:rsidRPr="001F7D24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F7D24">
        <w:rPr>
          <w:rFonts w:ascii="Titillium Web" w:hAnsi="Titillium Web"/>
          <w:color w:val="404040" w:themeColor="text1" w:themeTint="BF"/>
          <w:sz w:val="20"/>
          <w:szCs w:val="20"/>
        </w:rPr>
        <w:t xml:space="preserve">Nome __________________________________ </w:t>
      </w:r>
    </w:p>
    <w:p w14:paraId="55ED171B" w14:textId="77777777" w:rsidR="00173803" w:rsidRPr="001F7D24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F7D24">
        <w:rPr>
          <w:rFonts w:ascii="Titillium Web" w:hAnsi="Titillium Web"/>
          <w:color w:val="404040" w:themeColor="text1" w:themeTint="BF"/>
          <w:sz w:val="20"/>
          <w:szCs w:val="20"/>
        </w:rPr>
        <w:t xml:space="preserve">Nato/a </w:t>
      </w:r>
      <w:proofErr w:type="spellStart"/>
      <w:r w:rsidRPr="001F7D24">
        <w:rPr>
          <w:rFonts w:ascii="Titillium Web" w:hAnsi="Titillium Web"/>
          <w:color w:val="404040" w:themeColor="text1" w:themeTint="BF"/>
          <w:sz w:val="20"/>
          <w:szCs w:val="20"/>
        </w:rPr>
        <w:t>a</w:t>
      </w:r>
      <w:proofErr w:type="spellEnd"/>
      <w:r w:rsidRPr="001F7D24">
        <w:rPr>
          <w:rFonts w:ascii="Titillium Web" w:hAnsi="Titillium Web"/>
          <w:color w:val="404040" w:themeColor="text1" w:themeTint="BF"/>
          <w:sz w:val="20"/>
          <w:szCs w:val="20"/>
        </w:rPr>
        <w:t xml:space="preserve"> ___________________________Provincia _______________________ il ___________ </w:t>
      </w:r>
    </w:p>
    <w:p w14:paraId="039C51E3" w14:textId="77777777" w:rsidR="00173803" w:rsidRPr="001F7D24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F7D24">
        <w:rPr>
          <w:rFonts w:ascii="Titillium Web" w:hAnsi="Titillium Web"/>
          <w:color w:val="404040" w:themeColor="text1" w:themeTint="BF"/>
          <w:sz w:val="20"/>
          <w:szCs w:val="20"/>
        </w:rPr>
        <w:t xml:space="preserve">Residente in ___________________________ Provincia _________________________________ </w:t>
      </w:r>
    </w:p>
    <w:p w14:paraId="1EFE143C" w14:textId="77777777" w:rsidR="00173803" w:rsidRPr="001F7D24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F7D24">
        <w:rPr>
          <w:rFonts w:ascii="Titillium Web" w:hAnsi="Titillium Web"/>
          <w:color w:val="404040" w:themeColor="text1" w:themeTint="BF"/>
          <w:sz w:val="20"/>
          <w:szCs w:val="20"/>
        </w:rPr>
        <w:t xml:space="preserve">CAP _________________ Indirizzo ___________________________________n.__________ </w:t>
      </w:r>
    </w:p>
    <w:p w14:paraId="145B0011" w14:textId="77777777" w:rsidR="00173803" w:rsidRPr="001F7D24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F7D24">
        <w:rPr>
          <w:rFonts w:ascii="Titillium Web" w:hAnsi="Titillium Web"/>
          <w:color w:val="404040" w:themeColor="text1" w:themeTint="BF"/>
          <w:sz w:val="20"/>
          <w:szCs w:val="20"/>
        </w:rPr>
        <w:t>Codice Fiscale ___________________________</w:t>
      </w:r>
    </w:p>
    <w:p w14:paraId="021E3D7C" w14:textId="77777777" w:rsidR="00173803" w:rsidRPr="001F7D24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F7D24">
        <w:rPr>
          <w:rFonts w:ascii="Titillium Web" w:hAnsi="Titillium Web"/>
          <w:color w:val="404040" w:themeColor="text1" w:themeTint="BF"/>
          <w:sz w:val="20"/>
          <w:szCs w:val="20"/>
        </w:rPr>
        <w:t>Tipo Documento di riconoscimento ___________________________      n. __________________</w:t>
      </w:r>
    </w:p>
    <w:p w14:paraId="5D295F17" w14:textId="77777777" w:rsidR="00173803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F7D24">
        <w:rPr>
          <w:rFonts w:ascii="Titillium Web" w:hAnsi="Titillium Web"/>
          <w:color w:val="404040" w:themeColor="text1" w:themeTint="BF"/>
          <w:sz w:val="20"/>
          <w:szCs w:val="20"/>
        </w:rPr>
        <w:t>Rilasciato da _____________________ in data ____________</w:t>
      </w:r>
    </w:p>
    <w:p w14:paraId="1731D32C" w14:textId="77777777" w:rsidR="00173803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6D7EF2FB" w14:textId="77777777" w:rsidR="00173803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>
        <w:rPr>
          <w:rFonts w:ascii="Titillium Web" w:hAnsi="Titillium Web"/>
          <w:color w:val="404040" w:themeColor="text1" w:themeTint="BF"/>
          <w:sz w:val="20"/>
          <w:szCs w:val="20"/>
        </w:rPr>
        <w:t xml:space="preserve">In qualità di </w:t>
      </w:r>
      <w:r w:rsidRPr="00AF3E3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Legale rappresentante dell’azienda</w:t>
      </w:r>
    </w:p>
    <w:p w14:paraId="3A3C89A2" w14:textId="77777777" w:rsidR="00173803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3F78EED5" w14:textId="77777777" w:rsidR="00173803" w:rsidRPr="00FE2BFA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 xml:space="preserve">Denominazione o ragione sociale </w:t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  <w:t>______________________________________</w:t>
      </w:r>
    </w:p>
    <w:p w14:paraId="1D6F3933" w14:textId="77777777" w:rsidR="00173803" w:rsidRPr="00FE2BFA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 xml:space="preserve">Forma giuridica   </w:t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  <w:t xml:space="preserve">______________________________________ </w:t>
      </w:r>
    </w:p>
    <w:p w14:paraId="4EF20882" w14:textId="77777777" w:rsidR="00173803" w:rsidRPr="00FE2BFA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>Codice Fiscale dell’ente/ impresa</w:t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  <w:t xml:space="preserve">______________________________________ </w:t>
      </w:r>
    </w:p>
    <w:p w14:paraId="363D38CC" w14:textId="77777777" w:rsidR="00173803" w:rsidRPr="00FE2BFA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>Partita IVA</w:t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  <w:t>______________________________________</w:t>
      </w:r>
    </w:p>
    <w:p w14:paraId="65B8AE38" w14:textId="77777777" w:rsidR="00173803" w:rsidRPr="00FE2BFA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>Settore Primario (Ateco 2007): ______________________________________</w:t>
      </w:r>
    </w:p>
    <w:p w14:paraId="79007873" w14:textId="77777777" w:rsidR="00173803" w:rsidRPr="00FE2BFA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>Codice _______________________</w:t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  <w:t xml:space="preserve">    Descrizione</w:t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  <w:t>__________________________________</w:t>
      </w:r>
    </w:p>
    <w:p w14:paraId="2219D960" w14:textId="77777777" w:rsidR="00173803" w:rsidRPr="00FE2BFA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>Data di costituzione _________________</w:t>
      </w:r>
    </w:p>
    <w:p w14:paraId="54B50C9E" w14:textId="77777777" w:rsidR="00173803" w:rsidRPr="00FE2BFA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>Iscritta al Registro Imprese di __________________________________</w:t>
      </w:r>
    </w:p>
    <w:p w14:paraId="40B1F3F2" w14:textId="77777777" w:rsidR="00173803" w:rsidRPr="00FE2BFA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05E86FFF" w14:textId="77777777" w:rsidR="00173803" w:rsidRDefault="00173803" w:rsidP="00173803">
      <w:pPr>
        <w:spacing w:line="276" w:lineRule="auto"/>
        <w:ind w:right="126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A84E8A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Sede legale</w:t>
      </w:r>
    </w:p>
    <w:p w14:paraId="411D3E63" w14:textId="77777777" w:rsidR="00173803" w:rsidRPr="00A84E8A" w:rsidRDefault="00173803" w:rsidP="00173803">
      <w:pPr>
        <w:spacing w:line="276" w:lineRule="auto"/>
        <w:ind w:right="126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</w:p>
    <w:p w14:paraId="19EF3103" w14:textId="77777777" w:rsidR="00173803" w:rsidRPr="00FE2BFA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 xml:space="preserve">Comune ________________________________________________ Prov. ________ </w:t>
      </w:r>
    </w:p>
    <w:p w14:paraId="0837F9CA" w14:textId="77777777" w:rsidR="00173803" w:rsidRPr="00FE2BFA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 xml:space="preserve">CAP _________________ Indirizzo ___________________________n.__________ </w:t>
      </w:r>
    </w:p>
    <w:p w14:paraId="6676689D" w14:textId="77777777" w:rsidR="00173803" w:rsidRPr="00FE2BFA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 xml:space="preserve">Telefono __________________ Indirizzo PEC ______________________________  </w:t>
      </w:r>
    </w:p>
    <w:p w14:paraId="67982BA5" w14:textId="77777777" w:rsidR="00173803" w:rsidRPr="00FE2BFA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>Indirizzo Email __________________</w:t>
      </w:r>
    </w:p>
    <w:p w14:paraId="53CF4643" w14:textId="77777777" w:rsidR="00173803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51C752B4" w14:textId="77777777" w:rsidR="00173803" w:rsidRPr="00FE2BFA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66BC9F7A" w14:textId="77777777" w:rsidR="00173803" w:rsidRDefault="00173803" w:rsidP="00173803">
      <w:pPr>
        <w:spacing w:line="276" w:lineRule="auto"/>
        <w:ind w:right="126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A84E8A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lastRenderedPageBreak/>
        <w:t xml:space="preserve">Sede </w:t>
      </w:r>
      <w:r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Operativa</w:t>
      </w:r>
    </w:p>
    <w:p w14:paraId="6D3EEE39" w14:textId="77777777" w:rsidR="00173803" w:rsidRPr="00A84E8A" w:rsidRDefault="00173803" w:rsidP="00173803">
      <w:pPr>
        <w:spacing w:line="276" w:lineRule="auto"/>
        <w:ind w:right="126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</w:p>
    <w:p w14:paraId="2245F7EC" w14:textId="77777777" w:rsidR="00173803" w:rsidRPr="00FE2BFA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 xml:space="preserve">Comune ________________________________________________ Prov. ________ </w:t>
      </w:r>
    </w:p>
    <w:p w14:paraId="7144CBE8" w14:textId="77777777" w:rsidR="00173803" w:rsidRPr="00FE2BFA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 xml:space="preserve">CAP _________________ Indirizzo ___________________________n.__________ </w:t>
      </w:r>
    </w:p>
    <w:p w14:paraId="774F85CE" w14:textId="77777777" w:rsidR="00173803" w:rsidRPr="00FE2BFA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 xml:space="preserve">Telefono __________________ Indirizzo PEC ______________________________  </w:t>
      </w:r>
    </w:p>
    <w:p w14:paraId="40CD19B6" w14:textId="77777777" w:rsidR="00173803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>Indirizzo Email __________________</w:t>
      </w:r>
    </w:p>
    <w:p w14:paraId="176027EC" w14:textId="77777777" w:rsidR="00173803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5EE8432D" w14:textId="77777777" w:rsidR="00173803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E07A74">
        <w:rPr>
          <w:rFonts w:ascii="Titillium Web" w:hAnsi="Titillium Web"/>
          <w:color w:val="404040" w:themeColor="text1" w:themeTint="BF"/>
          <w:sz w:val="20"/>
          <w:szCs w:val="20"/>
        </w:rPr>
        <w:t xml:space="preserve">Consapevole delle sanzioni penali previste in caso di dichiarazioni non veritiere e di falsità negli atti di cui all’art. 76 del D.P.R. 28 dicembre 2000, n. 445 e della conseguente decadenza dei benefici di cui all’art. 75 del citato decreto, nella qualità di Legale rappresentante con potere di firma dell’impresa sopraindicata, </w:t>
      </w:r>
    </w:p>
    <w:p w14:paraId="0F660944" w14:textId="77777777" w:rsidR="00173803" w:rsidRDefault="00173803" w:rsidP="00173803">
      <w:pPr>
        <w:spacing w:line="276" w:lineRule="auto"/>
        <w:ind w:right="126"/>
        <w:jc w:val="center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587E291A" w14:textId="77777777" w:rsidR="00173803" w:rsidRDefault="00173803" w:rsidP="00173803">
      <w:pPr>
        <w:spacing w:line="276" w:lineRule="auto"/>
        <w:ind w:right="126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CHIEDE</w:t>
      </w:r>
    </w:p>
    <w:p w14:paraId="7AFBBB82" w14:textId="77777777" w:rsidR="00173803" w:rsidRDefault="00173803" w:rsidP="00173803">
      <w:pPr>
        <w:spacing w:line="276" w:lineRule="auto"/>
        <w:ind w:right="126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</w:p>
    <w:p w14:paraId="26556E1A" w14:textId="77777777" w:rsidR="00173803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267CE8">
        <w:rPr>
          <w:rFonts w:ascii="Titillium Web" w:hAnsi="Titillium Web"/>
          <w:color w:val="404040" w:themeColor="text1" w:themeTint="BF"/>
          <w:sz w:val="20"/>
          <w:szCs w:val="20"/>
        </w:rPr>
        <w:t xml:space="preserve">Di essere ammesso all’agevolazione a sostegno delle iniziative previste Bando a Cascata dello </w:t>
      </w:r>
      <w:proofErr w:type="spellStart"/>
      <w:r w:rsidRPr="00267CE8">
        <w:rPr>
          <w:rFonts w:ascii="Titillium Web" w:hAnsi="Titillium Web"/>
          <w:color w:val="404040" w:themeColor="text1" w:themeTint="BF"/>
          <w:sz w:val="20"/>
          <w:szCs w:val="20"/>
        </w:rPr>
        <w:t>Spoke</w:t>
      </w:r>
      <w:proofErr w:type="spellEnd"/>
      <w:r w:rsidRPr="00267CE8">
        <w:rPr>
          <w:rFonts w:ascii="Titillium Web" w:hAnsi="Titillium Web"/>
          <w:color w:val="404040" w:themeColor="text1" w:themeTint="BF"/>
          <w:sz w:val="20"/>
          <w:szCs w:val="20"/>
        </w:rPr>
        <w:t xml:space="preserve"> _______________ a valere sui fondi CUP</w:t>
      </w:r>
      <w:r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267CE8">
        <w:rPr>
          <w:rFonts w:ascii="Titillium Web" w:hAnsi="Titillium Web"/>
          <w:color w:val="404040" w:themeColor="text1" w:themeTint="BF"/>
          <w:sz w:val="20"/>
          <w:szCs w:val="20"/>
        </w:rPr>
        <w:t>___________________ con la proposta progettuale presentata e identificata con Acronimo________________________;</w:t>
      </w:r>
    </w:p>
    <w:p w14:paraId="366DA94C" w14:textId="77777777" w:rsidR="00173803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280497E3" w14:textId="77777777" w:rsidR="00173803" w:rsidRDefault="00173803" w:rsidP="00173803">
      <w:pPr>
        <w:spacing w:line="276" w:lineRule="auto"/>
        <w:ind w:right="126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257F8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DICHIARO SOTTO LA PROPRIA RESPONSABILITÀ</w:t>
      </w:r>
    </w:p>
    <w:p w14:paraId="534399AF" w14:textId="77777777" w:rsidR="00173803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636BAD95" w14:textId="77777777" w:rsidR="00173803" w:rsidRPr="006E1C5C" w:rsidRDefault="00173803" w:rsidP="00173803">
      <w:pPr>
        <w:pStyle w:val="ListParagraph"/>
        <w:numPr>
          <w:ilvl w:val="0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6E1C5C">
        <w:rPr>
          <w:rFonts w:ascii="Titillium Web" w:hAnsi="Titillium Web"/>
          <w:color w:val="404040" w:themeColor="text1" w:themeTint="BF"/>
          <w:sz w:val="20"/>
          <w:szCs w:val="20"/>
        </w:rPr>
        <w:t xml:space="preserve">Che ha preso visione e accettato integralmente e senza riserva i contenuti e le condizioni previsti nel </w:t>
      </w:r>
      <w:r w:rsidRPr="00AE6B8A">
        <w:rPr>
          <w:rFonts w:ascii="Titillium Web" w:hAnsi="Titillium Web"/>
          <w:color w:val="404040" w:themeColor="text1" w:themeTint="BF"/>
          <w:sz w:val="20"/>
          <w:szCs w:val="20"/>
        </w:rPr>
        <w:t xml:space="preserve">Programma VITALITY - Ecosistema di Innovazione, Digitalizzazione e Sostenibilità per l’Economia Diffusa nell’Italia Centrale (codice ECS 00000041) </w:t>
      </w:r>
      <w:r w:rsidRPr="006E1C5C">
        <w:rPr>
          <w:rFonts w:ascii="Titillium Web" w:hAnsi="Titillium Web"/>
          <w:color w:val="404040" w:themeColor="text1" w:themeTint="BF"/>
          <w:sz w:val="20"/>
          <w:szCs w:val="20"/>
        </w:rPr>
        <w:t>PNRR – MISSIONE 4 COMPONENTE 2, “Dalla ricerca all’impresa” INVESTIMENTO 1.5, “Creazione e rafforzamento di “Ecosistemi dell’innovazione” costruzione di “leader Territoriali di R&amp;S” - Bando a cascata per le imprese</w:t>
      </w:r>
      <w:r>
        <w:rPr>
          <w:rFonts w:ascii="Titillium Web" w:hAnsi="Titillium Web"/>
          <w:color w:val="404040" w:themeColor="text1" w:themeTint="BF"/>
          <w:sz w:val="20"/>
          <w:szCs w:val="20"/>
        </w:rPr>
        <w:t xml:space="preserve"> dello </w:t>
      </w:r>
      <w:proofErr w:type="spellStart"/>
      <w:r>
        <w:rPr>
          <w:rFonts w:ascii="Titillium Web" w:hAnsi="Titillium Web"/>
          <w:color w:val="404040" w:themeColor="text1" w:themeTint="BF"/>
          <w:sz w:val="20"/>
          <w:szCs w:val="20"/>
        </w:rPr>
        <w:t>Spoke</w:t>
      </w:r>
      <w:proofErr w:type="spellEnd"/>
      <w:r w:rsidRPr="006E1C5C">
        <w:rPr>
          <w:rFonts w:ascii="Titillium Web" w:hAnsi="Titillium Web"/>
          <w:color w:val="404040" w:themeColor="text1" w:themeTint="BF"/>
          <w:sz w:val="20"/>
          <w:szCs w:val="20"/>
        </w:rPr>
        <w:t>.</w:t>
      </w:r>
    </w:p>
    <w:p w14:paraId="34EF1342" w14:textId="77777777" w:rsidR="00173803" w:rsidRDefault="00173803" w:rsidP="00173803">
      <w:pPr>
        <w:pStyle w:val="ListParagraph"/>
        <w:numPr>
          <w:ilvl w:val="0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6E1C5C">
        <w:rPr>
          <w:rFonts w:ascii="Titillium Web" w:hAnsi="Titillium Web"/>
          <w:color w:val="404040" w:themeColor="text1" w:themeTint="BF"/>
          <w:sz w:val="20"/>
          <w:szCs w:val="20"/>
        </w:rPr>
        <w:t xml:space="preserve">Che l’impresa è in possesso dei seguenti requisiti al momento di presentazione della domanda ovvero: </w:t>
      </w:r>
    </w:p>
    <w:p w14:paraId="52C2948E" w14:textId="77777777" w:rsidR="00173803" w:rsidRDefault="00173803" w:rsidP="00173803">
      <w:pPr>
        <w:pStyle w:val="ListParagraph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A774C2">
        <w:rPr>
          <w:rFonts w:ascii="Titillium Web" w:hAnsi="Titillium Web"/>
          <w:color w:val="404040" w:themeColor="text1" w:themeTint="BF"/>
          <w:sz w:val="20"/>
          <w:szCs w:val="20"/>
        </w:rPr>
        <w:t>che l’impresa è classificabile come_________ [</w:t>
      </w:r>
      <w:r>
        <w:rPr>
          <w:rFonts w:ascii="Titillium Web" w:hAnsi="Titillium Web"/>
          <w:color w:val="404040" w:themeColor="text1" w:themeTint="BF"/>
          <w:sz w:val="20"/>
          <w:szCs w:val="20"/>
        </w:rPr>
        <w:t>Micro/</w:t>
      </w:r>
      <w:r w:rsidRPr="00A774C2">
        <w:rPr>
          <w:rFonts w:ascii="Titillium Web" w:hAnsi="Titillium Web"/>
          <w:color w:val="404040" w:themeColor="text1" w:themeTint="BF"/>
          <w:sz w:val="20"/>
          <w:szCs w:val="20"/>
        </w:rPr>
        <w:t>Piccola/Media/Grande] secondo art. 2, comma 1, n. 7, del Regolamento CE n. 800/2008 della Commissione del 6 agosto 2008 che rinvia all’Allegato 1 del medesimo;</w:t>
      </w:r>
    </w:p>
    <w:p w14:paraId="0DC9F3AA" w14:textId="77777777" w:rsidR="00173803" w:rsidRDefault="00173803" w:rsidP="00173803">
      <w:pPr>
        <w:pStyle w:val="ListParagraph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A774C2">
        <w:rPr>
          <w:rFonts w:ascii="Titillium Web" w:hAnsi="Titillium Web"/>
          <w:color w:val="404040" w:themeColor="text1" w:themeTint="BF"/>
          <w:sz w:val="20"/>
          <w:szCs w:val="20"/>
        </w:rPr>
        <w:t>che l’impresa è iscritta al Registro delle Imprese di____________ e possiede almeno un bilancio chiuso e approvato;</w:t>
      </w:r>
    </w:p>
    <w:p w14:paraId="17957FB3" w14:textId="77777777" w:rsidR="00173803" w:rsidRDefault="00173803" w:rsidP="00173803">
      <w:pPr>
        <w:pStyle w:val="ListParagraph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A774C2">
        <w:rPr>
          <w:rFonts w:ascii="Titillium Web" w:hAnsi="Titillium Web"/>
          <w:color w:val="404040" w:themeColor="text1" w:themeTint="BF"/>
          <w:sz w:val="20"/>
          <w:szCs w:val="20"/>
        </w:rPr>
        <w:t>che l’impresa è in attività, non si trova in stato di fallimento, di liquidazione anche volontaria, di amministrazione controllata, di concordato preventivo o in qualsiasi situazione equivalente secondo la normativa vigente;</w:t>
      </w:r>
    </w:p>
    <w:p w14:paraId="5D50BFAE" w14:textId="77777777" w:rsidR="00173803" w:rsidRDefault="00173803" w:rsidP="00173803">
      <w:pPr>
        <w:pStyle w:val="ListParagraph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A774C2">
        <w:rPr>
          <w:rFonts w:ascii="Titillium Web" w:hAnsi="Titillium Web"/>
          <w:color w:val="404040" w:themeColor="text1" w:themeTint="BF"/>
          <w:sz w:val="20"/>
          <w:szCs w:val="20"/>
        </w:rPr>
        <w:t>che l’impresa è in possesso dei requisiti economico-finanziari e patrimoniali</w:t>
      </w:r>
      <w:r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A774C2">
        <w:rPr>
          <w:rFonts w:ascii="Titillium Web" w:hAnsi="Titillium Web"/>
          <w:color w:val="404040" w:themeColor="text1" w:themeTint="BF"/>
          <w:sz w:val="20"/>
          <w:szCs w:val="20"/>
        </w:rPr>
        <w:t>ed ha prospettive di sviluppo e continuità aziendale;</w:t>
      </w:r>
    </w:p>
    <w:p w14:paraId="7DD66540" w14:textId="77777777" w:rsidR="00173803" w:rsidRDefault="00173803" w:rsidP="00173803">
      <w:pPr>
        <w:pStyle w:val="ListParagraph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A774C2">
        <w:rPr>
          <w:rFonts w:ascii="Titillium Web" w:hAnsi="Titillium Web"/>
          <w:color w:val="404040" w:themeColor="text1" w:themeTint="BF"/>
          <w:sz w:val="20"/>
          <w:szCs w:val="20"/>
        </w:rPr>
        <w:t>che l’impresa non rientra nella definizione di “impresa in difficoltà” così come prevista all’art. 2 punto 18) del Regolamento (UE) 651/2014;</w:t>
      </w:r>
    </w:p>
    <w:p w14:paraId="24F74FCC" w14:textId="77777777" w:rsidR="00173803" w:rsidRDefault="00173803" w:rsidP="00173803">
      <w:pPr>
        <w:pStyle w:val="ListParagraph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A774C2">
        <w:rPr>
          <w:rFonts w:ascii="Titillium Web" w:hAnsi="Titillium Web"/>
          <w:color w:val="404040" w:themeColor="text1" w:themeTint="BF"/>
          <w:sz w:val="20"/>
          <w:szCs w:val="20"/>
        </w:rPr>
        <w:lastRenderedPageBreak/>
        <w:t xml:space="preserve">che l’impresa è in regola con gli obblighi relativi al pagamento di imposte, tasse e contributi previdenziali e assistenziali, a norma </w:t>
      </w:r>
      <w:r w:rsidRPr="00650740">
        <w:rPr>
          <w:rFonts w:ascii="Titillium Web" w:hAnsi="Titillium Web"/>
          <w:color w:val="404040" w:themeColor="text1" w:themeTint="BF"/>
          <w:sz w:val="20"/>
          <w:szCs w:val="20"/>
        </w:rPr>
        <w:t>dell’art 94 del Dlgs 36/2023;</w:t>
      </w:r>
    </w:p>
    <w:p w14:paraId="3EBD0F37" w14:textId="77777777" w:rsidR="00173803" w:rsidRDefault="00173803" w:rsidP="00173803">
      <w:pPr>
        <w:pStyle w:val="ListParagraph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A774C2">
        <w:rPr>
          <w:rFonts w:ascii="Titillium Web" w:hAnsi="Titillium Web"/>
          <w:color w:val="404040" w:themeColor="text1" w:themeTint="BF"/>
          <w:sz w:val="20"/>
          <w:szCs w:val="20"/>
        </w:rPr>
        <w:t xml:space="preserve">che l’impresa non incorre nelle cause di esclusione della procedura </w:t>
      </w:r>
      <w:r w:rsidRPr="005F11DF">
        <w:rPr>
          <w:rFonts w:ascii="Titillium Web" w:hAnsi="Titillium Web"/>
          <w:color w:val="404040" w:themeColor="text1" w:themeTint="BF"/>
          <w:sz w:val="20"/>
          <w:szCs w:val="20"/>
        </w:rPr>
        <w:t>a norma dell’art 94 del Dlgs 36/2023;</w:t>
      </w:r>
    </w:p>
    <w:p w14:paraId="75FD7D1B" w14:textId="77777777" w:rsidR="00173803" w:rsidRDefault="00173803" w:rsidP="00173803">
      <w:pPr>
        <w:pStyle w:val="ListParagraph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A774C2">
        <w:rPr>
          <w:rFonts w:ascii="Titillium Web" w:hAnsi="Titillium Web"/>
          <w:color w:val="404040" w:themeColor="text1" w:themeTint="BF"/>
          <w:sz w:val="20"/>
          <w:szCs w:val="20"/>
        </w:rPr>
        <w:t>l'insussistenza della sanzione amministrativa prevista all' art. 9, c. 2 lett. d) d.lgs. 231/2001 consistente nell'esclusione da agevolazioni, finanziamenti, contributi o sussidi e l'eventuale revoca di quelli già concessi;</w:t>
      </w:r>
    </w:p>
    <w:p w14:paraId="18B563A1" w14:textId="77777777" w:rsidR="00173803" w:rsidRDefault="00173803" w:rsidP="00173803">
      <w:pPr>
        <w:pStyle w:val="ListParagraph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A774C2">
        <w:rPr>
          <w:rFonts w:ascii="Titillium Web" w:hAnsi="Titillium Web"/>
          <w:color w:val="404040" w:themeColor="text1" w:themeTint="BF"/>
          <w:sz w:val="20"/>
          <w:szCs w:val="20"/>
        </w:rPr>
        <w:t>che l’impresa è in regola con i versamenti contributivi e previdenziali (DURC)</w:t>
      </w:r>
    </w:p>
    <w:p w14:paraId="01BBE3D8" w14:textId="77777777" w:rsidR="00173803" w:rsidRPr="007A4017" w:rsidRDefault="00173803" w:rsidP="00173803">
      <w:pPr>
        <w:pStyle w:val="ListParagraph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A774C2">
        <w:rPr>
          <w:rFonts w:ascii="Titillium Web" w:hAnsi="Titillium Web"/>
          <w:color w:val="404040" w:themeColor="text1" w:themeTint="BF"/>
          <w:sz w:val="20"/>
          <w:szCs w:val="20"/>
        </w:rPr>
        <w:t xml:space="preserve">che </w:t>
      </w: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l’impresa è indipendente da __________, _________ e ________ (partner del progetto) secondo la definizione di “impresa autonoma” di cui all’art. 3 comma 1 Allegato I del Regolamento (UE) n. 651/2014 ovvero non risulta né associate né collegate ad alcun soggetto partecipante al medesimo progetto;</w:t>
      </w:r>
    </w:p>
    <w:p w14:paraId="20208C78" w14:textId="77777777" w:rsidR="00173803" w:rsidRPr="007A4017" w:rsidRDefault="00173803" w:rsidP="00173803">
      <w:pPr>
        <w:pStyle w:val="ListParagraph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 xml:space="preserve">che l’impresa: </w:t>
      </w:r>
    </w:p>
    <w:p w14:paraId="1BB99783" w14:textId="77777777" w:rsidR="00173803" w:rsidRPr="007A4017" w:rsidRDefault="00173803" w:rsidP="00173803">
      <w:pPr>
        <w:spacing w:line="276" w:lineRule="auto"/>
        <w:ind w:left="720" w:right="126" w:firstLine="69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Segoe UI Symbol" w:hAnsi="Segoe UI Symbol" w:cs="Segoe UI Symbol"/>
          <w:color w:val="404040" w:themeColor="text1" w:themeTint="BF"/>
          <w:sz w:val="20"/>
          <w:szCs w:val="20"/>
        </w:rPr>
        <w:t>☐</w:t>
      </w: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 xml:space="preserve"> non è controllata né controlla, direttamente o indirettamente, altre imprese </w:t>
      </w:r>
    </w:p>
    <w:p w14:paraId="39F644BF" w14:textId="77777777" w:rsidR="00173803" w:rsidRPr="007A4017" w:rsidRDefault="00173803" w:rsidP="00173803">
      <w:pPr>
        <w:spacing w:line="276" w:lineRule="auto"/>
        <w:ind w:left="720" w:right="126" w:firstLine="69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Segoe UI Symbol" w:hAnsi="Segoe UI Symbol" w:cs="Segoe UI Symbol"/>
          <w:color w:val="404040" w:themeColor="text1" w:themeTint="BF"/>
          <w:sz w:val="20"/>
          <w:szCs w:val="20"/>
        </w:rPr>
        <w:t>☐</w:t>
      </w:r>
      <w:r w:rsidRPr="007A4017">
        <w:rPr>
          <w:rFonts w:ascii="Titillium Web" w:hAnsi="Titillium Web" w:cs="Segoe UI Symbol"/>
          <w:color w:val="404040" w:themeColor="text1" w:themeTint="BF"/>
          <w:sz w:val="20"/>
          <w:szCs w:val="20"/>
        </w:rPr>
        <w:t xml:space="preserve"> </w:t>
      </w: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controlla, anche indirettamente, le imprese seguenti aventi sede in Italia:</w:t>
      </w:r>
    </w:p>
    <w:p w14:paraId="37B82A28" w14:textId="77777777" w:rsidR="00173803" w:rsidRPr="007A4017" w:rsidRDefault="00173803" w:rsidP="00173803">
      <w:pPr>
        <w:spacing w:line="276" w:lineRule="auto"/>
        <w:ind w:left="1416"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(Ragione sociale e dati anagrafici)</w:t>
      </w:r>
    </w:p>
    <w:p w14:paraId="2F36010C" w14:textId="77777777" w:rsidR="00173803" w:rsidRPr="007A4017" w:rsidRDefault="00173803" w:rsidP="00173803">
      <w:pPr>
        <w:spacing w:line="276" w:lineRule="auto"/>
        <w:ind w:left="1416"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……………………………………………………………………………</w:t>
      </w:r>
    </w:p>
    <w:p w14:paraId="45D2EBE5" w14:textId="77777777" w:rsidR="00173803" w:rsidRPr="007A4017" w:rsidRDefault="00173803" w:rsidP="00173803">
      <w:pPr>
        <w:spacing w:line="276" w:lineRule="auto"/>
        <w:ind w:left="1416"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……………………………………………………………………………</w:t>
      </w:r>
    </w:p>
    <w:p w14:paraId="47B0956B" w14:textId="77777777" w:rsidR="00173803" w:rsidRPr="007A4017" w:rsidRDefault="00173803" w:rsidP="00173803">
      <w:pPr>
        <w:spacing w:line="276" w:lineRule="auto"/>
        <w:ind w:left="720" w:right="126" w:firstLine="696"/>
        <w:jc w:val="both"/>
        <w:rPr>
          <w:rFonts w:ascii="Titillium Web" w:hAnsi="Titillium Web" w:cs="Segoe UI Symbol"/>
          <w:color w:val="404040" w:themeColor="text1" w:themeTint="BF"/>
          <w:sz w:val="20"/>
          <w:szCs w:val="20"/>
        </w:rPr>
      </w:pPr>
      <w:r w:rsidRPr="007A4017">
        <w:rPr>
          <w:rFonts w:ascii="Segoe UI Symbol" w:hAnsi="Segoe UI Symbol" w:cs="Segoe UI Symbol"/>
          <w:color w:val="404040" w:themeColor="text1" w:themeTint="BF"/>
          <w:sz w:val="20"/>
          <w:szCs w:val="20"/>
        </w:rPr>
        <w:t>☐</w:t>
      </w:r>
      <w:r w:rsidRPr="007A4017">
        <w:rPr>
          <w:rFonts w:ascii="Titillium Web" w:hAnsi="Titillium Web" w:cs="Segoe UI Symbol"/>
          <w:color w:val="404040" w:themeColor="text1" w:themeTint="BF"/>
          <w:sz w:val="20"/>
          <w:szCs w:val="20"/>
        </w:rPr>
        <w:t xml:space="preserve"> è controllata, anche indirettamente, dalle imprese seguenti aventi sede in Italia:</w:t>
      </w:r>
    </w:p>
    <w:p w14:paraId="5C6112EB" w14:textId="77777777" w:rsidR="00173803" w:rsidRPr="007A4017" w:rsidRDefault="00173803" w:rsidP="00173803">
      <w:pPr>
        <w:spacing w:line="276" w:lineRule="auto"/>
        <w:ind w:left="1416"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(Ragione sociale e dati anagrafici)</w:t>
      </w:r>
    </w:p>
    <w:p w14:paraId="131FB48A" w14:textId="77777777" w:rsidR="00173803" w:rsidRPr="007A4017" w:rsidRDefault="00173803" w:rsidP="00173803">
      <w:pPr>
        <w:spacing w:line="276" w:lineRule="auto"/>
        <w:ind w:left="1416"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……………………………………………………………………………</w:t>
      </w:r>
    </w:p>
    <w:p w14:paraId="425DCC94" w14:textId="77777777" w:rsidR="00173803" w:rsidRPr="007A4017" w:rsidRDefault="00173803" w:rsidP="00173803">
      <w:pPr>
        <w:spacing w:line="276" w:lineRule="auto"/>
        <w:ind w:left="1416"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……………………………………………………………………………</w:t>
      </w:r>
    </w:p>
    <w:p w14:paraId="237E1752" w14:textId="77777777" w:rsidR="00173803" w:rsidRPr="007A4017" w:rsidRDefault="00173803" w:rsidP="00173803">
      <w:pPr>
        <w:pStyle w:val="ListParagraph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che l’impresa, nell’esercizio in corso e nei due esercizi precedenti:</w:t>
      </w:r>
    </w:p>
    <w:p w14:paraId="37515831" w14:textId="77777777" w:rsidR="00173803" w:rsidRPr="007A4017" w:rsidRDefault="00173803" w:rsidP="00173803">
      <w:pPr>
        <w:spacing w:line="276" w:lineRule="auto"/>
        <w:ind w:left="720" w:right="126" w:firstLine="696"/>
        <w:jc w:val="both"/>
        <w:rPr>
          <w:rFonts w:ascii="Titillium Web" w:hAnsi="Titillium Web" w:cs="Segoe UI Symbol"/>
          <w:color w:val="404040" w:themeColor="text1" w:themeTint="BF"/>
          <w:sz w:val="20"/>
          <w:szCs w:val="20"/>
        </w:rPr>
      </w:pPr>
      <w:r w:rsidRPr="007A4017">
        <w:rPr>
          <w:rFonts w:ascii="Segoe UI Symbol" w:hAnsi="Segoe UI Symbol" w:cs="Segoe UI Symbol"/>
          <w:color w:val="404040" w:themeColor="text1" w:themeTint="BF"/>
          <w:sz w:val="20"/>
          <w:szCs w:val="20"/>
        </w:rPr>
        <w:t>☐</w:t>
      </w:r>
      <w:r w:rsidRPr="007A4017">
        <w:rPr>
          <w:rFonts w:ascii="Titillium Web" w:hAnsi="Titillium Web" w:cs="Segoe UI Symbol"/>
          <w:color w:val="404040" w:themeColor="text1" w:themeTint="BF"/>
          <w:sz w:val="20"/>
          <w:szCs w:val="20"/>
        </w:rPr>
        <w:t xml:space="preserve"> non è stata interessata da fusioni, acquisizioni o scissioni</w:t>
      </w:r>
    </w:p>
    <w:p w14:paraId="46B11A81" w14:textId="77777777" w:rsidR="00173803" w:rsidRPr="007A4017" w:rsidRDefault="00173803" w:rsidP="00173803">
      <w:pPr>
        <w:spacing w:line="276" w:lineRule="auto"/>
        <w:ind w:left="708" w:right="126" w:firstLine="708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Segoe UI Symbol" w:hAnsi="Segoe UI Symbol" w:cs="Segoe UI Symbol"/>
          <w:color w:val="404040" w:themeColor="text1" w:themeTint="BF"/>
          <w:sz w:val="20"/>
          <w:szCs w:val="20"/>
        </w:rPr>
        <w:t>☐</w:t>
      </w:r>
      <w:r w:rsidRPr="007A4017">
        <w:rPr>
          <w:rFonts w:ascii="Titillium Web" w:hAnsi="Titillium Web" w:cs="Segoe UI Symbol"/>
          <w:color w:val="404040" w:themeColor="text1" w:themeTint="BF"/>
          <w:sz w:val="20"/>
          <w:szCs w:val="20"/>
        </w:rPr>
        <w:t xml:space="preserve"> </w:t>
      </w: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è stata interessata da fusioni, acquisizioni o scissioni</w:t>
      </w:r>
    </w:p>
    <w:p w14:paraId="1352A460" w14:textId="77777777" w:rsidR="00173803" w:rsidRPr="007A4017" w:rsidRDefault="00173803" w:rsidP="00173803">
      <w:pPr>
        <w:pStyle w:val="ListParagraph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che l’impresa, relativamente alle stesse spese agevolate,</w:t>
      </w:r>
    </w:p>
    <w:p w14:paraId="6478C4B9" w14:textId="77777777" w:rsidR="00173803" w:rsidRPr="007A4017" w:rsidRDefault="00173803" w:rsidP="00173803">
      <w:pPr>
        <w:spacing w:line="276" w:lineRule="auto"/>
        <w:ind w:left="720" w:right="126" w:firstLine="696"/>
        <w:jc w:val="both"/>
        <w:rPr>
          <w:rFonts w:ascii="Titillium Web" w:hAnsi="Titillium Web" w:cs="Segoe UI Symbol"/>
          <w:color w:val="404040" w:themeColor="text1" w:themeTint="BF"/>
          <w:sz w:val="20"/>
          <w:szCs w:val="20"/>
        </w:rPr>
      </w:pPr>
      <w:r w:rsidRPr="007A4017">
        <w:rPr>
          <w:rFonts w:ascii="Segoe UI Symbol" w:hAnsi="Segoe UI Symbol" w:cs="Segoe UI Symbol"/>
          <w:color w:val="404040" w:themeColor="text1" w:themeTint="BF"/>
          <w:sz w:val="20"/>
          <w:szCs w:val="20"/>
        </w:rPr>
        <w:t>☐</w:t>
      </w:r>
      <w:r w:rsidRPr="007A4017">
        <w:rPr>
          <w:rFonts w:ascii="Titillium Web" w:hAnsi="Titillium Web" w:cs="Segoe UI Symbol"/>
          <w:color w:val="404040" w:themeColor="text1" w:themeTint="BF"/>
          <w:sz w:val="20"/>
          <w:szCs w:val="20"/>
        </w:rPr>
        <w:t xml:space="preserve"> non ha beneficiato di altri aiuti di Stato</w:t>
      </w:r>
    </w:p>
    <w:p w14:paraId="081FE2D9" w14:textId="77777777" w:rsidR="00173803" w:rsidRPr="007A4017" w:rsidRDefault="00173803" w:rsidP="00173803">
      <w:pPr>
        <w:spacing w:line="276" w:lineRule="auto"/>
        <w:ind w:left="708" w:right="126" w:firstLine="708"/>
        <w:jc w:val="both"/>
        <w:rPr>
          <w:rFonts w:ascii="Titillium Web" w:hAnsi="Titillium Web" w:cs="Segoe UI Symbol"/>
          <w:color w:val="404040" w:themeColor="text1" w:themeTint="BF"/>
          <w:sz w:val="20"/>
          <w:szCs w:val="20"/>
        </w:rPr>
      </w:pPr>
      <w:r w:rsidRPr="007A4017">
        <w:rPr>
          <w:rFonts w:ascii="Segoe UI Symbol" w:hAnsi="Segoe UI Symbol" w:cs="Segoe UI Symbol"/>
          <w:color w:val="404040" w:themeColor="text1" w:themeTint="BF"/>
          <w:sz w:val="20"/>
          <w:szCs w:val="20"/>
        </w:rPr>
        <w:t>☐</w:t>
      </w:r>
      <w:r w:rsidRPr="007A4017">
        <w:rPr>
          <w:rFonts w:ascii="Titillium Web" w:hAnsi="Titillium Web" w:cs="Segoe UI Symbol"/>
          <w:color w:val="404040" w:themeColor="text1" w:themeTint="BF"/>
          <w:sz w:val="20"/>
          <w:szCs w:val="20"/>
        </w:rPr>
        <w:t xml:space="preserve"> ha beneficiato dei seguenti aiuti di Stato:</w:t>
      </w:r>
    </w:p>
    <w:p w14:paraId="4A4E590D" w14:textId="77777777" w:rsidR="00173803" w:rsidRPr="007A4017" w:rsidRDefault="00173803" w:rsidP="00173803">
      <w:pPr>
        <w:spacing w:line="276" w:lineRule="auto"/>
        <w:ind w:left="1416"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……………………………………………………………………………</w:t>
      </w:r>
    </w:p>
    <w:p w14:paraId="3ABB26BB" w14:textId="77777777" w:rsidR="00173803" w:rsidRPr="007A4017" w:rsidRDefault="00173803" w:rsidP="00173803">
      <w:pPr>
        <w:spacing w:line="276" w:lineRule="auto"/>
        <w:ind w:left="1416"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……………………………………………………………………………</w:t>
      </w:r>
    </w:p>
    <w:p w14:paraId="38C9BA10" w14:textId="77777777" w:rsidR="00173803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2DF3C165" w14:textId="77777777" w:rsidR="00173803" w:rsidRPr="00C23C7C" w:rsidRDefault="00173803" w:rsidP="00173803">
      <w:pPr>
        <w:spacing w:line="276" w:lineRule="auto"/>
        <w:ind w:right="126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C23C7C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DICHIARA ALTRESÌ</w:t>
      </w:r>
    </w:p>
    <w:p w14:paraId="7B4F0166" w14:textId="77777777" w:rsidR="00173803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20F5B1B9" w14:textId="77777777" w:rsidR="00173803" w:rsidRPr="001B229C" w:rsidRDefault="00173803" w:rsidP="00173803">
      <w:pPr>
        <w:pStyle w:val="ListParagraph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che l’impresa è a conoscenza dei contenuti del Bando e della normativa di riferimento e di accettarli incondizionatamente e integralmente, unitamente ad usi, norme e condizioni in vigore;</w:t>
      </w:r>
    </w:p>
    <w:p w14:paraId="0CAFCFDD" w14:textId="77777777" w:rsidR="00173803" w:rsidRPr="001B229C" w:rsidRDefault="00173803" w:rsidP="00173803">
      <w:pPr>
        <w:pStyle w:val="ListParagraph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di accettare l’istruttoria amministrativa (ricevibilità, ammissibilità e valutazione tecnico/finanziaria);</w:t>
      </w:r>
    </w:p>
    <w:p w14:paraId="4FC619F7" w14:textId="77777777" w:rsidR="00173803" w:rsidRPr="001B229C" w:rsidRDefault="00173803" w:rsidP="00173803">
      <w:pPr>
        <w:pStyle w:val="ListParagraph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lastRenderedPageBreak/>
        <w:t>che il progetto presentato non è finanziato da altre fonti del bilancio dell’Unione europea, in ottemperanza a quanto previsto dall’art. 9 del Reg. (UE) 2021/241;</w:t>
      </w:r>
    </w:p>
    <w:p w14:paraId="7DDEF9E9" w14:textId="77777777" w:rsidR="00173803" w:rsidRPr="001B229C" w:rsidRDefault="00173803" w:rsidP="00173803">
      <w:pPr>
        <w:pStyle w:val="ListParagraph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che l’impresa è a conoscenza</w:t>
      </w:r>
      <w:r>
        <w:rPr>
          <w:rFonts w:ascii="Titillium Web" w:hAnsi="Titillium Web"/>
          <w:color w:val="404040" w:themeColor="text1" w:themeTint="BF"/>
          <w:sz w:val="20"/>
          <w:szCs w:val="20"/>
        </w:rPr>
        <w:t xml:space="preserve"> dei contenuti della proposta progettuale</w:t>
      </w: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 xml:space="preserve"> e approva in tutto il contenuto dei documenti di progetto presentato: Format di progetto, Piano economico-finanziario e Cronoprogramma di Spesa</w:t>
      </w:r>
    </w:p>
    <w:p w14:paraId="6E265009" w14:textId="77777777" w:rsidR="00173803" w:rsidRPr="001B229C" w:rsidRDefault="00173803" w:rsidP="00173803">
      <w:pPr>
        <w:pStyle w:val="ListParagraph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che l’impresa ha partecipato alla concezione del progetto presentato, di contribuire alla sua attuazione e di condividerne rischi e risultati</w:t>
      </w:r>
    </w:p>
    <w:p w14:paraId="4ED954CB" w14:textId="77777777" w:rsidR="00173803" w:rsidRPr="001B229C" w:rsidRDefault="00173803" w:rsidP="00173803">
      <w:pPr>
        <w:pStyle w:val="ListParagraph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che le attività di ricerca industriale e sviluppo sperimentale e gli investimenti oggetto della presente richiesta di agevolazione sono da realizzarsi ex novo e non sono state già intraprese attività finalizzate alla loro realizzazione;</w:t>
      </w:r>
    </w:p>
    <w:p w14:paraId="0296BC67" w14:textId="77777777" w:rsidR="00173803" w:rsidRPr="001B229C" w:rsidRDefault="00173803" w:rsidP="00173803">
      <w:pPr>
        <w:pStyle w:val="ListParagraph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che per le medesime spese proposte a finanziamento/contributo nell’ambito della presente domanda, il richiedente - direttamente o tramite soggetti da esso controllati o ad esso collegati - non ha presentato altre domande di agevolazione;</w:t>
      </w:r>
    </w:p>
    <w:p w14:paraId="6BC667EC" w14:textId="77777777" w:rsidR="00173803" w:rsidRPr="001B229C" w:rsidRDefault="00173803" w:rsidP="00173803">
      <w:pPr>
        <w:pStyle w:val="ListParagraph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che i dati e le notizie forniti con la presente domanda ed i relativi allegati sono veritieri e aggiornati, che non sono state omesse passività, pesi o vincoli esistenti sulle attività;</w:t>
      </w:r>
    </w:p>
    <w:p w14:paraId="0318C9E7" w14:textId="77777777" w:rsidR="00173934" w:rsidRDefault="00173934" w:rsidP="00173934">
      <w:pPr>
        <w:pStyle w:val="ListParagraph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>
        <w:rPr>
          <w:rFonts w:ascii="Titillium Web" w:hAnsi="Titillium Web"/>
          <w:color w:val="404040" w:themeColor="text1" w:themeTint="BF"/>
          <w:sz w:val="20"/>
          <w:szCs w:val="20"/>
        </w:rPr>
        <w:t>che ai fini della presentazione della domanda di agevolazione è stata destinata la marca da bollo e che la suddetta non è stata e non sarà utilizzata per qualsiasi altro adempimento (ai sensi dell'art. 3 del decreto ministeriale 10/11/2011);</w:t>
      </w:r>
    </w:p>
    <w:p w14:paraId="1AC74ED9" w14:textId="77777777" w:rsidR="00173803" w:rsidRPr="001B229C" w:rsidRDefault="00173803" w:rsidP="00173803">
      <w:pPr>
        <w:pStyle w:val="ListParagraph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di essere a conoscenza degli obblighi di cui al</w:t>
      </w:r>
      <w:r>
        <w:rPr>
          <w:rFonts w:ascii="Titillium Web" w:hAnsi="Titillium Web"/>
          <w:color w:val="404040" w:themeColor="text1" w:themeTint="BF"/>
          <w:sz w:val="20"/>
          <w:szCs w:val="20"/>
        </w:rPr>
        <w:t xml:space="preserve">l’art. 13 </w:t>
      </w: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del bando;</w:t>
      </w:r>
    </w:p>
    <w:p w14:paraId="6B28A383" w14:textId="77777777" w:rsidR="00173803" w:rsidRPr="001B229C" w:rsidRDefault="00173803" w:rsidP="00173803">
      <w:pPr>
        <w:pStyle w:val="ListParagraph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di rispettare i principi previsti per gli interventi del PNRR;</w:t>
      </w:r>
    </w:p>
    <w:p w14:paraId="1115B9C6" w14:textId="77777777" w:rsidR="00173803" w:rsidRPr="001B229C" w:rsidRDefault="00173803" w:rsidP="00173803">
      <w:pPr>
        <w:pStyle w:val="ListParagraph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di essere a conoscenza delle cause di revoca di cui al</w:t>
      </w:r>
      <w:r>
        <w:rPr>
          <w:rFonts w:ascii="Titillium Web" w:hAnsi="Titillium Web"/>
          <w:color w:val="404040" w:themeColor="text1" w:themeTint="BF"/>
          <w:sz w:val="20"/>
          <w:szCs w:val="20"/>
        </w:rPr>
        <w:t xml:space="preserve">l’art. 17 </w:t>
      </w: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del bando e, inoltre, che in caso di mancato rispetto di uno qualsiasi degli impegni sottoindicati, potrà essere immediatamente revocata totalmente o parzialmente l’agevolazione erogata, con obbligo di restituire quanto in tale momento risulterà dovuto per capitale, interessi, spese ed ogni altro accessorio;</w:t>
      </w:r>
    </w:p>
    <w:p w14:paraId="0984AB0A" w14:textId="77777777" w:rsidR="00173803" w:rsidRPr="001B229C" w:rsidRDefault="00173803" w:rsidP="00173803">
      <w:pPr>
        <w:pStyle w:val="ListParagraph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di conoscere gli obblighi di bilancio prescritti dall’art.1, commi 125 e 127 della Legge 124 del 4 agosto 2017.</w:t>
      </w:r>
    </w:p>
    <w:p w14:paraId="41A24466" w14:textId="77777777" w:rsidR="00173803" w:rsidRPr="001B229C" w:rsidRDefault="00173803" w:rsidP="00173803">
      <w:pPr>
        <w:pStyle w:val="ListParagraph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che le attività oggetto della presente domanda sono svolte nel rispetto del d.lgs. 09/04/2008 n. 81 in materia di tutela della salute e della sicurezza nei luoghi di lavoro;</w:t>
      </w:r>
    </w:p>
    <w:p w14:paraId="0926C584" w14:textId="77777777" w:rsidR="00173803" w:rsidRPr="001B229C" w:rsidRDefault="00173803" w:rsidP="00173803">
      <w:pPr>
        <w:pStyle w:val="ListParagraph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di rendere le precedenti dichiarazioni ai sensi dell’art. 47 del DPR 445/2000 e di essere consapevole delle responsabilità penali cui può andare incontro in caso di dichiarazione mendace o di esibizione di atto falso o contenente dati non rispondenti a verità ai sensi dell’art. 76 del citato DPR 445/2000.;</w:t>
      </w:r>
    </w:p>
    <w:p w14:paraId="2F73FEDE" w14:textId="77777777" w:rsidR="00173803" w:rsidRPr="001B229C" w:rsidRDefault="00173803" w:rsidP="00173803">
      <w:pPr>
        <w:pStyle w:val="ListParagraph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di aver preso visione delle Informative rese ai sensi dell’art. 13 del Regolamento Generale sulla Protezione dei Dati (RGPD 679/2016);</w:t>
      </w:r>
    </w:p>
    <w:p w14:paraId="1005610B" w14:textId="77777777" w:rsidR="00173803" w:rsidRPr="001B229C" w:rsidRDefault="00173803" w:rsidP="00173803">
      <w:pPr>
        <w:pStyle w:val="ListParagraph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di essere consapevole che i dati forniti con la presente richiesta saranno utilizzati per gestire la richiesta medesima e per dare esecuzione al contratto nonché per indagini statistiche, anche mediante l'ausilio di mezzi elettronici o automatizzati, nel rispetto della sicurezza e riservatezza necessarie.</w:t>
      </w:r>
    </w:p>
    <w:p w14:paraId="3968A708" w14:textId="77777777" w:rsidR="00173803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7EDCB50B" w14:textId="77777777" w:rsidR="00173803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741A70B6" w14:textId="77777777" w:rsidR="00173803" w:rsidRPr="00607640" w:rsidRDefault="00173803" w:rsidP="00173803">
      <w:pPr>
        <w:spacing w:line="276" w:lineRule="auto"/>
        <w:ind w:right="126"/>
        <w:jc w:val="both"/>
        <w:rPr>
          <w:rFonts w:ascii="Titillium Web" w:hAnsi="Titillium Web"/>
          <w:i/>
          <w:iCs/>
          <w:color w:val="404040" w:themeColor="text1" w:themeTint="BF"/>
          <w:sz w:val="20"/>
          <w:szCs w:val="20"/>
          <w:lang w:eastAsia="it-IT"/>
        </w:rPr>
      </w:pPr>
      <w:r w:rsidRPr="00607640">
        <w:rPr>
          <w:rFonts w:ascii="Titillium Web" w:hAnsi="Titillium Web"/>
          <w:i/>
          <w:iCs/>
          <w:color w:val="404040" w:themeColor="text1" w:themeTint="BF"/>
          <w:sz w:val="20"/>
          <w:szCs w:val="20"/>
          <w:lang w:eastAsia="it-IT"/>
        </w:rPr>
        <w:t>Attenzione: Il presente modulo deve essere compilato a video e firmato con firma digitale forte (sono accettati file con estensioni p7m).</w:t>
      </w:r>
    </w:p>
    <w:p w14:paraId="3562F0C7" w14:textId="77777777" w:rsidR="00173803" w:rsidRPr="00607640" w:rsidRDefault="00173803" w:rsidP="00173803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607640">
        <w:rPr>
          <w:rFonts w:ascii="Titillium Web" w:hAnsi="Titillium Web"/>
          <w:i/>
          <w:iCs/>
          <w:color w:val="404040" w:themeColor="text1" w:themeTint="BF"/>
          <w:sz w:val="20"/>
          <w:szCs w:val="20"/>
          <w:lang w:eastAsia="it-IT"/>
        </w:rPr>
        <w:t>Non sono accettati moduli stampati, successivamente scansionati e allegati.</w:t>
      </w:r>
    </w:p>
    <w:p w14:paraId="251C2A81" w14:textId="27418525" w:rsidR="00903256" w:rsidRPr="00607640" w:rsidRDefault="00903256" w:rsidP="00173803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sectPr w:rsidR="00903256" w:rsidRPr="00607640" w:rsidSect="00CE5CD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34" w:right="1134" w:bottom="1134" w:left="1134" w:header="680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1DE44" w14:textId="77777777" w:rsidR="009A4265" w:rsidRDefault="009A4265" w:rsidP="00A219AF">
      <w:r>
        <w:separator/>
      </w:r>
    </w:p>
  </w:endnote>
  <w:endnote w:type="continuationSeparator" w:id="0">
    <w:p w14:paraId="61C60E68" w14:textId="77777777" w:rsidR="009A4265" w:rsidRDefault="009A4265" w:rsidP="00A219AF">
      <w:r>
        <w:continuationSeparator/>
      </w:r>
    </w:p>
  </w:endnote>
  <w:endnote w:type="continuationNotice" w:id="1">
    <w:p w14:paraId="1EE9127C" w14:textId="77777777" w:rsidR="009A4265" w:rsidRDefault="009A426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tillium Web">
    <w:altName w:val="Calibri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tillium">
    <w:altName w:val="Calibri"/>
    <w:panose1 w:val="020B0604020202020204"/>
    <w:charset w:val="4D"/>
    <w:family w:val="auto"/>
    <w:pitch w:val="variable"/>
    <w:sig w:usb0="00000007" w:usb1="00000001" w:usb2="00000000" w:usb3="00000000" w:csb0="00000093" w:csb1="00000000"/>
  </w:font>
  <w:font w:name="Titillium Bd">
    <w:altName w:val="Calibri"/>
    <w:panose1 w:val="020B0604020202020204"/>
    <w:charset w:val="4D"/>
    <w:family w:val="auto"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B1A0D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 w:right="-1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b/>
        <w:noProof/>
        <w:color w:val="000000" w:themeColor="text1"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799D2C4A" wp14:editId="1DB9108A">
              <wp:simplePos x="0" y="0"/>
              <wp:positionH relativeFrom="column">
                <wp:posOffset>-908350</wp:posOffset>
              </wp:positionH>
              <wp:positionV relativeFrom="paragraph">
                <wp:posOffset>75</wp:posOffset>
              </wp:positionV>
              <wp:extent cx="7835153" cy="1414360"/>
              <wp:effectExtent l="0" t="0" r="127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5153" cy="1414360"/>
                      </a:xfrm>
                      <a:prstGeom prst="rect">
                        <a:avLst/>
                      </a:prstGeom>
                      <a:solidFill>
                        <a:srgbClr val="BB6F37">
                          <a:alpha val="5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430189" id="Rectangle 1" o:spid="_x0000_s1026" style="position:absolute;margin-left:-71.5pt;margin-top:0;width:616.95pt;height:111.35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" fillcolor="#bb6f37" stroked="f" strokeweight="1pt">
              <v:fill opacity="32896f"/>
            </v:rect>
          </w:pict>
        </mc:Fallback>
      </mc:AlternateContent>
    </w:r>
  </w:p>
  <w:p w14:paraId="24D334F9" w14:textId="77777777" w:rsidR="004D3DCA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>VITALITY</w:t>
    </w:r>
    <w:r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 xml:space="preserve"> - </w:t>
    </w:r>
    <w:r w:rsidRPr="00B37081"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>Ecosistema di Innovazione, Digitalizzazione e Sostenibilità per l’Economia Diffusa nell’Italia Centrale</w:t>
    </w:r>
  </w:p>
  <w:p w14:paraId="55A3FC89" w14:textId="77777777" w:rsidR="004D3DCA" w:rsidRPr="00A86B9A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</w:p>
  <w:p w14:paraId="0F1C09EF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Piazza Santa Margherita 2, 67100 L’Aquila - ITALIA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  <w:t>CF 93113360668</w:t>
    </w:r>
  </w:p>
  <w:p w14:paraId="41B5DA75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 xml:space="preserve">e-mail: </w:t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ecosistema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@fondazionevitality.it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P.IVA</w:t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 xml:space="preserve"> </w:t>
    </w:r>
    <w:r w:rsidRPr="00644792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02156640662</w:t>
    </w:r>
  </w:p>
  <w:p w14:paraId="0FD1ADAD" w14:textId="1FAB9425" w:rsidR="006813A8" w:rsidRPr="004D3DCA" w:rsidRDefault="004D3DCA" w:rsidP="004D3DCA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posta certificata: ecosistema@pec.fondazionevitality.it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www. fondazionevitality.it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DBFD" w14:textId="299C14D2" w:rsidR="00CE5CDF" w:rsidRPr="00CE5CDF" w:rsidRDefault="00CE5CDF" w:rsidP="00CE5CDF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78A63" w14:textId="77777777" w:rsidR="009A4265" w:rsidRDefault="009A4265" w:rsidP="00A219AF">
      <w:r>
        <w:separator/>
      </w:r>
    </w:p>
  </w:footnote>
  <w:footnote w:type="continuationSeparator" w:id="0">
    <w:p w14:paraId="3193F072" w14:textId="77777777" w:rsidR="009A4265" w:rsidRDefault="009A4265" w:rsidP="00A219AF">
      <w:r>
        <w:continuationSeparator/>
      </w:r>
    </w:p>
  </w:footnote>
  <w:footnote w:type="continuationNotice" w:id="1">
    <w:p w14:paraId="1C93E91B" w14:textId="77777777" w:rsidR="009A4265" w:rsidRDefault="009A426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AA089" w14:textId="5F1978B6" w:rsidR="00A03618" w:rsidRDefault="00F77C0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93" behindDoc="1" locked="0" layoutInCell="0" allowOverlap="1" wp14:anchorId="6E2E45BF" wp14:editId="7DA7EB8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285" cy="2157095"/>
              <wp:effectExtent l="0" t="0" r="0" b="0"/>
              <wp:wrapNone/>
              <wp:docPr id="1970510901" name="WordArt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471285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4EBFF" w14:textId="77777777" w:rsidR="00F77C03" w:rsidRDefault="00F77C03" w:rsidP="00F77C03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E45BF" id="_x0000_t202" coordsize="21600,21600" o:spt="202" path="m,l,21600r21600,l21600,xe">
              <v:stroke joinstyle="miter"/>
              <v:path gradientshapeok="t" o:connecttype="rect"/>
            </v:shapetype>
            <v:shape id="WordArt 99" o:spid="_x0000_s1026" type="#_x0000_t202" style="position:absolute;margin-left:0;margin-top:0;width:509.55pt;height:169.85pt;rotation:-45;z-index:-25165618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" o:allowincell="f" filled="f" stroked="f">
              <v:stroke joinstyle="round"/>
              <v:path arrowok="t"/>
              <v:textbox>
                <w:txbxContent>
                  <w:p w14:paraId="65A4EBFF" w14:textId="77777777" w:rsidR="00F77C03" w:rsidRDefault="00F77C03" w:rsidP="00F77C03">
                    <w:pPr>
                      <w:jc w:val="center"/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0" allowOverlap="1" wp14:anchorId="512DA90F" wp14:editId="2E029AF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285" cy="2157095"/>
              <wp:effectExtent l="0" t="0" r="0" b="0"/>
              <wp:wrapNone/>
              <wp:docPr id="1888210369" name="Text Box 18882103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471285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F7CC3" w14:textId="77777777" w:rsidR="00271E20" w:rsidRDefault="00271E20" w:rsidP="00271E20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2DA90F" id="Text Box 1888210369" o:spid="_x0000_s1027" type="#_x0000_t202" style="position:absolute;margin-left:0;margin-top:0;width:509.55pt;height:169.85pt;rotation:-45;z-index:-25165823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" o:allowincell="f" filled="f" stroked="f">
              <v:stroke joinstyle="round"/>
              <v:path arrowok="t"/>
              <v:textbox>
                <w:txbxContent>
                  <w:p w14:paraId="778F7CC3" w14:textId="77777777" w:rsidR="00271E20" w:rsidRDefault="00271E20" w:rsidP="00271E20">
                    <w:pPr>
                      <w:jc w:val="center"/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088F0" w14:textId="08C1AB8E" w:rsidR="00D65CCB" w:rsidRPr="00CF03A7" w:rsidRDefault="008A061C" w:rsidP="00F92B75">
    <w:pPr>
      <w:pStyle w:val="Head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918A434" wp14:editId="08DF19C4">
          <wp:simplePos x="0" y="0"/>
          <wp:positionH relativeFrom="column">
            <wp:posOffset>-713512</wp:posOffset>
          </wp:positionH>
          <wp:positionV relativeFrom="paragraph">
            <wp:posOffset>-424815</wp:posOffset>
          </wp:positionV>
          <wp:extent cx="7546340" cy="1065633"/>
          <wp:effectExtent l="0" t="0" r="0" b="1270"/>
          <wp:wrapNone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5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8526" w14:textId="7FACAF67" w:rsidR="00CE5CDF" w:rsidRPr="00CF03A7" w:rsidRDefault="00CE5CDF" w:rsidP="00CE5CDF">
    <w:pPr>
      <w:pStyle w:val="Header"/>
    </w:pPr>
    <w:r>
      <w:rPr>
        <w:noProof/>
        <w:lang w:eastAsia="it-IT"/>
      </w:rPr>
      <w:drawing>
        <wp:anchor distT="0" distB="0" distL="114300" distR="114300" simplePos="0" relativeHeight="251658241" behindDoc="0" locked="0" layoutInCell="1" allowOverlap="1" wp14:anchorId="76FDD526" wp14:editId="1ED20E50">
          <wp:simplePos x="0" y="0"/>
          <wp:positionH relativeFrom="column">
            <wp:posOffset>-713512</wp:posOffset>
          </wp:positionH>
          <wp:positionV relativeFrom="paragraph">
            <wp:posOffset>-424815</wp:posOffset>
          </wp:positionV>
          <wp:extent cx="7546340" cy="1065633"/>
          <wp:effectExtent l="0" t="0" r="0" b="1270"/>
          <wp:wrapNone/>
          <wp:docPr id="1635240174" name="Picture 163524017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5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F5230E" w14:textId="77777777" w:rsidR="00CE5CDF" w:rsidRPr="00CE5CDF" w:rsidRDefault="00CE5CDF" w:rsidP="00CE5C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207B"/>
    <w:multiLevelType w:val="hybridMultilevel"/>
    <w:tmpl w:val="95346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357AD"/>
    <w:multiLevelType w:val="hybridMultilevel"/>
    <w:tmpl w:val="7CC40F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54D46"/>
    <w:multiLevelType w:val="hybridMultilevel"/>
    <w:tmpl w:val="95346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40EE"/>
    <w:multiLevelType w:val="hybridMultilevel"/>
    <w:tmpl w:val="371C80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E4844"/>
    <w:multiLevelType w:val="hybridMultilevel"/>
    <w:tmpl w:val="2B526028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24BAE"/>
    <w:multiLevelType w:val="multilevel"/>
    <w:tmpl w:val="C260607A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EB3D4C"/>
    <w:multiLevelType w:val="hybridMultilevel"/>
    <w:tmpl w:val="95346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A6737"/>
    <w:multiLevelType w:val="hybridMultilevel"/>
    <w:tmpl w:val="E28EE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12903"/>
    <w:multiLevelType w:val="hybridMultilevel"/>
    <w:tmpl w:val="07D868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61B01"/>
    <w:multiLevelType w:val="multilevel"/>
    <w:tmpl w:val="02C21C18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CC45DFB"/>
    <w:multiLevelType w:val="multilevel"/>
    <w:tmpl w:val="E53846C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27FBC"/>
    <w:multiLevelType w:val="hybridMultilevel"/>
    <w:tmpl w:val="4E8E1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6460F"/>
    <w:multiLevelType w:val="hybridMultilevel"/>
    <w:tmpl w:val="D952CD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10B91"/>
    <w:multiLevelType w:val="hybridMultilevel"/>
    <w:tmpl w:val="D722A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648ED"/>
    <w:multiLevelType w:val="hybridMultilevel"/>
    <w:tmpl w:val="5CB88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648CA"/>
    <w:multiLevelType w:val="hybridMultilevel"/>
    <w:tmpl w:val="6818F9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708D1"/>
    <w:multiLevelType w:val="hybridMultilevel"/>
    <w:tmpl w:val="F55C59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62FC6"/>
    <w:multiLevelType w:val="hybridMultilevel"/>
    <w:tmpl w:val="D1C60FAA"/>
    <w:lvl w:ilvl="0" w:tplc="C51AF51C">
      <w:start w:val="1"/>
      <w:numFmt w:val="upperLetter"/>
      <w:lvlText w:val="%1."/>
      <w:lvlJc w:val="left"/>
      <w:pPr>
        <w:ind w:left="1060" w:hanging="7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A1C49"/>
    <w:multiLevelType w:val="multilevel"/>
    <w:tmpl w:val="9DDC6C84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pStyle w:val="Heading3"/>
      <w:lvlText w:val="%1.%2."/>
      <w:lvlJc w:val="left"/>
      <w:pPr>
        <w:ind w:left="792" w:hanging="432"/>
      </w:pPr>
    </w:lvl>
    <w:lvl w:ilvl="2">
      <w:start w:val="1"/>
      <w:numFmt w:val="decimal"/>
      <w:pStyle w:val="Heading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DCA67DA"/>
    <w:multiLevelType w:val="hybridMultilevel"/>
    <w:tmpl w:val="58985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E3B6E"/>
    <w:multiLevelType w:val="hybridMultilevel"/>
    <w:tmpl w:val="74100084"/>
    <w:lvl w:ilvl="0" w:tplc="CB10C0F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1B5F87"/>
    <w:multiLevelType w:val="hybridMultilevel"/>
    <w:tmpl w:val="0E5A043E"/>
    <w:lvl w:ilvl="0" w:tplc="43488AD2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52460"/>
    <w:multiLevelType w:val="hybridMultilevel"/>
    <w:tmpl w:val="7CC40F6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C4051"/>
    <w:multiLevelType w:val="hybridMultilevel"/>
    <w:tmpl w:val="345895C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186A74"/>
    <w:multiLevelType w:val="hybridMultilevel"/>
    <w:tmpl w:val="617C696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76423"/>
    <w:multiLevelType w:val="hybridMultilevel"/>
    <w:tmpl w:val="C8609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51783"/>
    <w:multiLevelType w:val="hybridMultilevel"/>
    <w:tmpl w:val="75EA3636"/>
    <w:lvl w:ilvl="0" w:tplc="1B42F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8F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9A9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28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81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23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E6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0A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04C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51CDB"/>
    <w:multiLevelType w:val="hybridMultilevel"/>
    <w:tmpl w:val="617C69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D215B"/>
    <w:multiLevelType w:val="hybridMultilevel"/>
    <w:tmpl w:val="C256FB6E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A6DE2"/>
    <w:multiLevelType w:val="hybridMultilevel"/>
    <w:tmpl w:val="B9D2663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780" w:hanging="70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D526A"/>
    <w:multiLevelType w:val="hybridMultilevel"/>
    <w:tmpl w:val="E8B4B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337927">
    <w:abstractNumId w:val="10"/>
  </w:num>
  <w:num w:numId="2" w16cid:durableId="1161310680">
    <w:abstractNumId w:val="18"/>
  </w:num>
  <w:num w:numId="3" w16cid:durableId="768086891">
    <w:abstractNumId w:val="3"/>
  </w:num>
  <w:num w:numId="4" w16cid:durableId="2044282693">
    <w:abstractNumId w:val="23"/>
  </w:num>
  <w:num w:numId="5" w16cid:durableId="601573025">
    <w:abstractNumId w:val="5"/>
  </w:num>
  <w:num w:numId="6" w16cid:durableId="537201668">
    <w:abstractNumId w:val="9"/>
  </w:num>
  <w:num w:numId="7" w16cid:durableId="1185360841">
    <w:abstractNumId w:val="29"/>
  </w:num>
  <w:num w:numId="8" w16cid:durableId="1303660272">
    <w:abstractNumId w:val="4"/>
  </w:num>
  <w:num w:numId="9" w16cid:durableId="1207837178">
    <w:abstractNumId w:val="11"/>
  </w:num>
  <w:num w:numId="10" w16cid:durableId="1903515032">
    <w:abstractNumId w:val="28"/>
  </w:num>
  <w:num w:numId="11" w16cid:durableId="1392536771">
    <w:abstractNumId w:val="16"/>
  </w:num>
  <w:num w:numId="12" w16cid:durableId="348064268">
    <w:abstractNumId w:val="1"/>
  </w:num>
  <w:num w:numId="13" w16cid:durableId="130447338">
    <w:abstractNumId w:val="2"/>
  </w:num>
  <w:num w:numId="14" w16cid:durableId="1047334617">
    <w:abstractNumId w:val="22"/>
  </w:num>
  <w:num w:numId="15" w16cid:durableId="1133670046">
    <w:abstractNumId w:val="0"/>
  </w:num>
  <w:num w:numId="16" w16cid:durableId="2002586503">
    <w:abstractNumId w:val="27"/>
  </w:num>
  <w:num w:numId="17" w16cid:durableId="897860498">
    <w:abstractNumId w:val="24"/>
  </w:num>
  <w:num w:numId="18" w16cid:durableId="1456362019">
    <w:abstractNumId w:val="6"/>
  </w:num>
  <w:num w:numId="19" w16cid:durableId="1950819122">
    <w:abstractNumId w:val="25"/>
  </w:num>
  <w:num w:numId="20" w16cid:durableId="356394376">
    <w:abstractNumId w:val="30"/>
  </w:num>
  <w:num w:numId="21" w16cid:durableId="486433159">
    <w:abstractNumId w:val="7"/>
  </w:num>
  <w:num w:numId="22" w16cid:durableId="1138692494">
    <w:abstractNumId w:val="19"/>
  </w:num>
  <w:num w:numId="23" w16cid:durableId="663047139">
    <w:abstractNumId w:val="12"/>
  </w:num>
  <w:num w:numId="24" w16cid:durableId="1301035672">
    <w:abstractNumId w:val="26"/>
  </w:num>
  <w:num w:numId="25" w16cid:durableId="1055280384">
    <w:abstractNumId w:val="20"/>
  </w:num>
  <w:num w:numId="26" w16cid:durableId="456726801">
    <w:abstractNumId w:val="14"/>
  </w:num>
  <w:num w:numId="27" w16cid:durableId="1402099041">
    <w:abstractNumId w:val="13"/>
  </w:num>
  <w:num w:numId="28" w16cid:durableId="1300457607">
    <w:abstractNumId w:val="15"/>
  </w:num>
  <w:num w:numId="29" w16cid:durableId="1265309252">
    <w:abstractNumId w:val="17"/>
  </w:num>
  <w:num w:numId="30" w16cid:durableId="87973217">
    <w:abstractNumId w:val="8"/>
  </w:num>
  <w:num w:numId="31" w16cid:durableId="1013915266">
    <w:abstractNumId w:val="21"/>
  </w:num>
  <w:num w:numId="32" w16cid:durableId="10357391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1E"/>
    <w:rsid w:val="00005B64"/>
    <w:rsid w:val="00010B2C"/>
    <w:rsid w:val="00013924"/>
    <w:rsid w:val="00014846"/>
    <w:rsid w:val="000171EB"/>
    <w:rsid w:val="000208BF"/>
    <w:rsid w:val="000219C8"/>
    <w:rsid w:val="00021C03"/>
    <w:rsid w:val="000228F9"/>
    <w:rsid w:val="00023A93"/>
    <w:rsid w:val="00024D31"/>
    <w:rsid w:val="00025E6E"/>
    <w:rsid w:val="00035D37"/>
    <w:rsid w:val="0003630D"/>
    <w:rsid w:val="00041FE7"/>
    <w:rsid w:val="00046B64"/>
    <w:rsid w:val="00051CE4"/>
    <w:rsid w:val="00053D9C"/>
    <w:rsid w:val="00054A76"/>
    <w:rsid w:val="00057DC4"/>
    <w:rsid w:val="00060650"/>
    <w:rsid w:val="00070A75"/>
    <w:rsid w:val="00070DAE"/>
    <w:rsid w:val="00071958"/>
    <w:rsid w:val="00074A78"/>
    <w:rsid w:val="00076576"/>
    <w:rsid w:val="00077A98"/>
    <w:rsid w:val="0008223B"/>
    <w:rsid w:val="000823E3"/>
    <w:rsid w:val="000824B1"/>
    <w:rsid w:val="000879C4"/>
    <w:rsid w:val="000B03B3"/>
    <w:rsid w:val="000B3F09"/>
    <w:rsid w:val="000B7A5E"/>
    <w:rsid w:val="000C1BEC"/>
    <w:rsid w:val="000C211E"/>
    <w:rsid w:val="000D2705"/>
    <w:rsid w:val="000D5BFB"/>
    <w:rsid w:val="000E6D22"/>
    <w:rsid w:val="000E738A"/>
    <w:rsid w:val="000F0109"/>
    <w:rsid w:val="000F4140"/>
    <w:rsid w:val="000F590C"/>
    <w:rsid w:val="00102783"/>
    <w:rsid w:val="0010385E"/>
    <w:rsid w:val="00112F4D"/>
    <w:rsid w:val="00114C1E"/>
    <w:rsid w:val="0011580E"/>
    <w:rsid w:val="00121EC8"/>
    <w:rsid w:val="0013482C"/>
    <w:rsid w:val="00143438"/>
    <w:rsid w:val="00144C2D"/>
    <w:rsid w:val="00145692"/>
    <w:rsid w:val="00145D4A"/>
    <w:rsid w:val="00146E32"/>
    <w:rsid w:val="00146F05"/>
    <w:rsid w:val="00150AD0"/>
    <w:rsid w:val="00153625"/>
    <w:rsid w:val="0016267F"/>
    <w:rsid w:val="001645C9"/>
    <w:rsid w:val="0016544B"/>
    <w:rsid w:val="00166D98"/>
    <w:rsid w:val="00173803"/>
    <w:rsid w:val="00173934"/>
    <w:rsid w:val="00174F4F"/>
    <w:rsid w:val="0017749B"/>
    <w:rsid w:val="00183E93"/>
    <w:rsid w:val="00187705"/>
    <w:rsid w:val="00196B33"/>
    <w:rsid w:val="001A3561"/>
    <w:rsid w:val="001B078D"/>
    <w:rsid w:val="001B229C"/>
    <w:rsid w:val="001B2D4D"/>
    <w:rsid w:val="001C0A08"/>
    <w:rsid w:val="001C1257"/>
    <w:rsid w:val="001C1A6C"/>
    <w:rsid w:val="001C1D93"/>
    <w:rsid w:val="001D289A"/>
    <w:rsid w:val="001D2BA3"/>
    <w:rsid w:val="001E3A9D"/>
    <w:rsid w:val="001E4760"/>
    <w:rsid w:val="001E6840"/>
    <w:rsid w:val="001F5A4D"/>
    <w:rsid w:val="001F7B38"/>
    <w:rsid w:val="001F7D24"/>
    <w:rsid w:val="002111A9"/>
    <w:rsid w:val="00212F1D"/>
    <w:rsid w:val="00213203"/>
    <w:rsid w:val="002159F6"/>
    <w:rsid w:val="00216155"/>
    <w:rsid w:val="0022125B"/>
    <w:rsid w:val="00221CF1"/>
    <w:rsid w:val="002238EC"/>
    <w:rsid w:val="0022496B"/>
    <w:rsid w:val="00224A2A"/>
    <w:rsid w:val="00224A5D"/>
    <w:rsid w:val="0022519A"/>
    <w:rsid w:val="002260B2"/>
    <w:rsid w:val="00227CA2"/>
    <w:rsid w:val="00227D0E"/>
    <w:rsid w:val="00242F26"/>
    <w:rsid w:val="00244D18"/>
    <w:rsid w:val="00246CC9"/>
    <w:rsid w:val="0025174D"/>
    <w:rsid w:val="0025508F"/>
    <w:rsid w:val="00255BF2"/>
    <w:rsid w:val="00257F87"/>
    <w:rsid w:val="00266C8D"/>
    <w:rsid w:val="00267CE8"/>
    <w:rsid w:val="00271E20"/>
    <w:rsid w:val="00274E8F"/>
    <w:rsid w:val="00275FA7"/>
    <w:rsid w:val="00276108"/>
    <w:rsid w:val="00283B3F"/>
    <w:rsid w:val="00284647"/>
    <w:rsid w:val="00293012"/>
    <w:rsid w:val="0029327F"/>
    <w:rsid w:val="00293E9E"/>
    <w:rsid w:val="002A0603"/>
    <w:rsid w:val="002A1778"/>
    <w:rsid w:val="002A4AC5"/>
    <w:rsid w:val="002B2373"/>
    <w:rsid w:val="002B5FEC"/>
    <w:rsid w:val="002C3794"/>
    <w:rsid w:val="002D4E04"/>
    <w:rsid w:val="002D7065"/>
    <w:rsid w:val="002E349D"/>
    <w:rsid w:val="002E5403"/>
    <w:rsid w:val="002F2C45"/>
    <w:rsid w:val="002F4C84"/>
    <w:rsid w:val="002F5079"/>
    <w:rsid w:val="00302C6A"/>
    <w:rsid w:val="0031124F"/>
    <w:rsid w:val="003132B9"/>
    <w:rsid w:val="00316394"/>
    <w:rsid w:val="00316528"/>
    <w:rsid w:val="00316722"/>
    <w:rsid w:val="0032068E"/>
    <w:rsid w:val="00321F25"/>
    <w:rsid w:val="003261A2"/>
    <w:rsid w:val="0033721A"/>
    <w:rsid w:val="00337603"/>
    <w:rsid w:val="00337C56"/>
    <w:rsid w:val="003440AD"/>
    <w:rsid w:val="00344354"/>
    <w:rsid w:val="003443FB"/>
    <w:rsid w:val="00345D97"/>
    <w:rsid w:val="00361B40"/>
    <w:rsid w:val="00365842"/>
    <w:rsid w:val="00370010"/>
    <w:rsid w:val="00370041"/>
    <w:rsid w:val="00370052"/>
    <w:rsid w:val="003753E6"/>
    <w:rsid w:val="00377348"/>
    <w:rsid w:val="00381A25"/>
    <w:rsid w:val="0039206A"/>
    <w:rsid w:val="00392378"/>
    <w:rsid w:val="00394059"/>
    <w:rsid w:val="00394C31"/>
    <w:rsid w:val="00396A3D"/>
    <w:rsid w:val="003A07B8"/>
    <w:rsid w:val="003A0D72"/>
    <w:rsid w:val="003A1D3F"/>
    <w:rsid w:val="003B17BA"/>
    <w:rsid w:val="003B471A"/>
    <w:rsid w:val="003C3466"/>
    <w:rsid w:val="003C4CAE"/>
    <w:rsid w:val="003C5C6D"/>
    <w:rsid w:val="003C5E7B"/>
    <w:rsid w:val="003D0DB2"/>
    <w:rsid w:val="003D15C0"/>
    <w:rsid w:val="003D1DE9"/>
    <w:rsid w:val="003D58DC"/>
    <w:rsid w:val="003D66D8"/>
    <w:rsid w:val="003E25E2"/>
    <w:rsid w:val="003E340A"/>
    <w:rsid w:val="003E5921"/>
    <w:rsid w:val="003E6911"/>
    <w:rsid w:val="003F28DF"/>
    <w:rsid w:val="003F74F0"/>
    <w:rsid w:val="003F7580"/>
    <w:rsid w:val="00406FED"/>
    <w:rsid w:val="00410471"/>
    <w:rsid w:val="004171E7"/>
    <w:rsid w:val="004239C9"/>
    <w:rsid w:val="00425500"/>
    <w:rsid w:val="004268F7"/>
    <w:rsid w:val="00427BE5"/>
    <w:rsid w:val="004348A0"/>
    <w:rsid w:val="00436E49"/>
    <w:rsid w:val="004402F1"/>
    <w:rsid w:val="004417FA"/>
    <w:rsid w:val="00441D98"/>
    <w:rsid w:val="00443A41"/>
    <w:rsid w:val="004468ED"/>
    <w:rsid w:val="00455840"/>
    <w:rsid w:val="00455A5C"/>
    <w:rsid w:val="00461C4B"/>
    <w:rsid w:val="00470580"/>
    <w:rsid w:val="00472706"/>
    <w:rsid w:val="004769FF"/>
    <w:rsid w:val="004777B6"/>
    <w:rsid w:val="004823B9"/>
    <w:rsid w:val="004834B7"/>
    <w:rsid w:val="00484155"/>
    <w:rsid w:val="0048445E"/>
    <w:rsid w:val="00486F45"/>
    <w:rsid w:val="0048702F"/>
    <w:rsid w:val="00490CCE"/>
    <w:rsid w:val="00496E4F"/>
    <w:rsid w:val="00497AEB"/>
    <w:rsid w:val="004A3B31"/>
    <w:rsid w:val="004B1A1E"/>
    <w:rsid w:val="004B2D91"/>
    <w:rsid w:val="004B64FA"/>
    <w:rsid w:val="004C13C1"/>
    <w:rsid w:val="004C21F3"/>
    <w:rsid w:val="004C4582"/>
    <w:rsid w:val="004D3DCA"/>
    <w:rsid w:val="004D66F8"/>
    <w:rsid w:val="004D7266"/>
    <w:rsid w:val="004E182D"/>
    <w:rsid w:val="004E228F"/>
    <w:rsid w:val="004F1948"/>
    <w:rsid w:val="004F31C1"/>
    <w:rsid w:val="004F5A05"/>
    <w:rsid w:val="00500D4C"/>
    <w:rsid w:val="00502E80"/>
    <w:rsid w:val="00503A2A"/>
    <w:rsid w:val="005055F9"/>
    <w:rsid w:val="005117B8"/>
    <w:rsid w:val="005160A9"/>
    <w:rsid w:val="00527197"/>
    <w:rsid w:val="005275AA"/>
    <w:rsid w:val="005312E6"/>
    <w:rsid w:val="00533B10"/>
    <w:rsid w:val="00533EAD"/>
    <w:rsid w:val="005357DA"/>
    <w:rsid w:val="0054215D"/>
    <w:rsid w:val="0055079F"/>
    <w:rsid w:val="00551EE8"/>
    <w:rsid w:val="00553492"/>
    <w:rsid w:val="00557436"/>
    <w:rsid w:val="005605DF"/>
    <w:rsid w:val="005610FB"/>
    <w:rsid w:val="005624D7"/>
    <w:rsid w:val="005624DD"/>
    <w:rsid w:val="0056545F"/>
    <w:rsid w:val="00565677"/>
    <w:rsid w:val="00566654"/>
    <w:rsid w:val="00570CF9"/>
    <w:rsid w:val="00574E1A"/>
    <w:rsid w:val="005758B0"/>
    <w:rsid w:val="0057651C"/>
    <w:rsid w:val="00577F62"/>
    <w:rsid w:val="00583BBA"/>
    <w:rsid w:val="005855CF"/>
    <w:rsid w:val="005925C5"/>
    <w:rsid w:val="00592F3B"/>
    <w:rsid w:val="0059513F"/>
    <w:rsid w:val="005953BB"/>
    <w:rsid w:val="00597558"/>
    <w:rsid w:val="005A0099"/>
    <w:rsid w:val="005A383F"/>
    <w:rsid w:val="005A3D76"/>
    <w:rsid w:val="005A454F"/>
    <w:rsid w:val="005A7374"/>
    <w:rsid w:val="005B2BD3"/>
    <w:rsid w:val="005B34FD"/>
    <w:rsid w:val="005B5737"/>
    <w:rsid w:val="005B651E"/>
    <w:rsid w:val="005C0BCD"/>
    <w:rsid w:val="005C4E1B"/>
    <w:rsid w:val="005D0A30"/>
    <w:rsid w:val="005F11DF"/>
    <w:rsid w:val="005F1C1F"/>
    <w:rsid w:val="005F4140"/>
    <w:rsid w:val="005F6597"/>
    <w:rsid w:val="005F754A"/>
    <w:rsid w:val="00604060"/>
    <w:rsid w:val="00606710"/>
    <w:rsid w:val="00607640"/>
    <w:rsid w:val="006109E8"/>
    <w:rsid w:val="00613F5B"/>
    <w:rsid w:val="006158E3"/>
    <w:rsid w:val="00617480"/>
    <w:rsid w:val="00624D7A"/>
    <w:rsid w:val="00625255"/>
    <w:rsid w:val="0062594F"/>
    <w:rsid w:val="00625E72"/>
    <w:rsid w:val="00630323"/>
    <w:rsid w:val="00631236"/>
    <w:rsid w:val="0063256A"/>
    <w:rsid w:val="006327AF"/>
    <w:rsid w:val="00640139"/>
    <w:rsid w:val="00641E3B"/>
    <w:rsid w:val="00643C37"/>
    <w:rsid w:val="006440DB"/>
    <w:rsid w:val="00645C25"/>
    <w:rsid w:val="00650740"/>
    <w:rsid w:val="0065215F"/>
    <w:rsid w:val="00652910"/>
    <w:rsid w:val="00653A91"/>
    <w:rsid w:val="00654EA9"/>
    <w:rsid w:val="00662562"/>
    <w:rsid w:val="00666157"/>
    <w:rsid w:val="006679D9"/>
    <w:rsid w:val="006708C5"/>
    <w:rsid w:val="00675D39"/>
    <w:rsid w:val="006761B9"/>
    <w:rsid w:val="006813A8"/>
    <w:rsid w:val="00691D62"/>
    <w:rsid w:val="006A0296"/>
    <w:rsid w:val="006A1157"/>
    <w:rsid w:val="006B5D7F"/>
    <w:rsid w:val="006C145C"/>
    <w:rsid w:val="006C1C7E"/>
    <w:rsid w:val="006C4B45"/>
    <w:rsid w:val="006C70AE"/>
    <w:rsid w:val="006C70D4"/>
    <w:rsid w:val="006D3881"/>
    <w:rsid w:val="006D4A19"/>
    <w:rsid w:val="006D53C8"/>
    <w:rsid w:val="006D5D5C"/>
    <w:rsid w:val="006D68C5"/>
    <w:rsid w:val="006E1C5C"/>
    <w:rsid w:val="006E2D76"/>
    <w:rsid w:val="006E4FBA"/>
    <w:rsid w:val="006E5E46"/>
    <w:rsid w:val="006F22CE"/>
    <w:rsid w:val="006F2FEE"/>
    <w:rsid w:val="006F501F"/>
    <w:rsid w:val="0070419B"/>
    <w:rsid w:val="00704E8E"/>
    <w:rsid w:val="00710F2C"/>
    <w:rsid w:val="00711F3C"/>
    <w:rsid w:val="0071442F"/>
    <w:rsid w:val="00714CB0"/>
    <w:rsid w:val="00722928"/>
    <w:rsid w:val="00730A44"/>
    <w:rsid w:val="00730EC2"/>
    <w:rsid w:val="00732A01"/>
    <w:rsid w:val="0074012E"/>
    <w:rsid w:val="007432D3"/>
    <w:rsid w:val="007459C7"/>
    <w:rsid w:val="00746ED6"/>
    <w:rsid w:val="00747869"/>
    <w:rsid w:val="007519D3"/>
    <w:rsid w:val="00754D32"/>
    <w:rsid w:val="00755467"/>
    <w:rsid w:val="00756963"/>
    <w:rsid w:val="007608AB"/>
    <w:rsid w:val="00761CD4"/>
    <w:rsid w:val="00763FF6"/>
    <w:rsid w:val="00764D76"/>
    <w:rsid w:val="007665ED"/>
    <w:rsid w:val="007716B9"/>
    <w:rsid w:val="0077600B"/>
    <w:rsid w:val="00782AFF"/>
    <w:rsid w:val="00783EA9"/>
    <w:rsid w:val="007844E8"/>
    <w:rsid w:val="00786190"/>
    <w:rsid w:val="00791F63"/>
    <w:rsid w:val="00795485"/>
    <w:rsid w:val="007A05F1"/>
    <w:rsid w:val="007A4017"/>
    <w:rsid w:val="007A51EF"/>
    <w:rsid w:val="007B2D51"/>
    <w:rsid w:val="007C090E"/>
    <w:rsid w:val="007C0B62"/>
    <w:rsid w:val="007C1B86"/>
    <w:rsid w:val="007C27E1"/>
    <w:rsid w:val="007C5477"/>
    <w:rsid w:val="007C6947"/>
    <w:rsid w:val="007C7460"/>
    <w:rsid w:val="007D2925"/>
    <w:rsid w:val="007D44CA"/>
    <w:rsid w:val="007D67D6"/>
    <w:rsid w:val="007D79F7"/>
    <w:rsid w:val="007E1569"/>
    <w:rsid w:val="008043F5"/>
    <w:rsid w:val="00805EB3"/>
    <w:rsid w:val="008078CE"/>
    <w:rsid w:val="0081116F"/>
    <w:rsid w:val="008118AC"/>
    <w:rsid w:val="008163D1"/>
    <w:rsid w:val="00823EB5"/>
    <w:rsid w:val="008245C6"/>
    <w:rsid w:val="00824B0C"/>
    <w:rsid w:val="008267CA"/>
    <w:rsid w:val="008273FC"/>
    <w:rsid w:val="00837D32"/>
    <w:rsid w:val="00840E13"/>
    <w:rsid w:val="00841FDC"/>
    <w:rsid w:val="0084236C"/>
    <w:rsid w:val="00854F08"/>
    <w:rsid w:val="008554DF"/>
    <w:rsid w:val="008605CF"/>
    <w:rsid w:val="00862657"/>
    <w:rsid w:val="00863B51"/>
    <w:rsid w:val="00866C56"/>
    <w:rsid w:val="00867E30"/>
    <w:rsid w:val="0088238A"/>
    <w:rsid w:val="0088407B"/>
    <w:rsid w:val="008926F9"/>
    <w:rsid w:val="00892BA7"/>
    <w:rsid w:val="008934AE"/>
    <w:rsid w:val="008962CA"/>
    <w:rsid w:val="008A061C"/>
    <w:rsid w:val="008A4200"/>
    <w:rsid w:val="008A4FC6"/>
    <w:rsid w:val="008A5D57"/>
    <w:rsid w:val="008B2A5F"/>
    <w:rsid w:val="008B35B4"/>
    <w:rsid w:val="008B3BBE"/>
    <w:rsid w:val="008B4047"/>
    <w:rsid w:val="008B4776"/>
    <w:rsid w:val="008C269E"/>
    <w:rsid w:val="008D0EDA"/>
    <w:rsid w:val="008D4E40"/>
    <w:rsid w:val="008E02D1"/>
    <w:rsid w:val="008E66CE"/>
    <w:rsid w:val="008F481C"/>
    <w:rsid w:val="008F57E9"/>
    <w:rsid w:val="008F6537"/>
    <w:rsid w:val="00900E30"/>
    <w:rsid w:val="00901493"/>
    <w:rsid w:val="00903256"/>
    <w:rsid w:val="009032A7"/>
    <w:rsid w:val="009050CD"/>
    <w:rsid w:val="00912E0A"/>
    <w:rsid w:val="00915CC5"/>
    <w:rsid w:val="00920469"/>
    <w:rsid w:val="009220D8"/>
    <w:rsid w:val="0092259D"/>
    <w:rsid w:val="009269F1"/>
    <w:rsid w:val="009301E5"/>
    <w:rsid w:val="0093036D"/>
    <w:rsid w:val="0093434F"/>
    <w:rsid w:val="00935173"/>
    <w:rsid w:val="0094443A"/>
    <w:rsid w:val="00946D53"/>
    <w:rsid w:val="0096299B"/>
    <w:rsid w:val="00963FCA"/>
    <w:rsid w:val="009664C7"/>
    <w:rsid w:val="00967CA8"/>
    <w:rsid w:val="00967FF6"/>
    <w:rsid w:val="00971315"/>
    <w:rsid w:val="00971956"/>
    <w:rsid w:val="009719AE"/>
    <w:rsid w:val="0097371A"/>
    <w:rsid w:val="0097792F"/>
    <w:rsid w:val="00981325"/>
    <w:rsid w:val="00985057"/>
    <w:rsid w:val="00986DF7"/>
    <w:rsid w:val="00986EBE"/>
    <w:rsid w:val="00995FDA"/>
    <w:rsid w:val="0099754D"/>
    <w:rsid w:val="00997FB3"/>
    <w:rsid w:val="009A09A3"/>
    <w:rsid w:val="009A4265"/>
    <w:rsid w:val="009A4672"/>
    <w:rsid w:val="009A6296"/>
    <w:rsid w:val="009C1590"/>
    <w:rsid w:val="009C3771"/>
    <w:rsid w:val="009C5CB5"/>
    <w:rsid w:val="009D298D"/>
    <w:rsid w:val="009D2B80"/>
    <w:rsid w:val="009D398F"/>
    <w:rsid w:val="009E07F3"/>
    <w:rsid w:val="009E188F"/>
    <w:rsid w:val="009E5CE9"/>
    <w:rsid w:val="009E72EF"/>
    <w:rsid w:val="009F5C9D"/>
    <w:rsid w:val="00A00E78"/>
    <w:rsid w:val="00A03618"/>
    <w:rsid w:val="00A05E51"/>
    <w:rsid w:val="00A07499"/>
    <w:rsid w:val="00A15414"/>
    <w:rsid w:val="00A219AF"/>
    <w:rsid w:val="00A3044B"/>
    <w:rsid w:val="00A313FB"/>
    <w:rsid w:val="00A340FB"/>
    <w:rsid w:val="00A3575C"/>
    <w:rsid w:val="00A3795D"/>
    <w:rsid w:val="00A41965"/>
    <w:rsid w:val="00A41E35"/>
    <w:rsid w:val="00A42F30"/>
    <w:rsid w:val="00A42F9F"/>
    <w:rsid w:val="00A442E5"/>
    <w:rsid w:val="00A446BA"/>
    <w:rsid w:val="00A50A4D"/>
    <w:rsid w:val="00A52E94"/>
    <w:rsid w:val="00A54639"/>
    <w:rsid w:val="00A54AE8"/>
    <w:rsid w:val="00A54F24"/>
    <w:rsid w:val="00A55B75"/>
    <w:rsid w:val="00A56F26"/>
    <w:rsid w:val="00A633C5"/>
    <w:rsid w:val="00A70A10"/>
    <w:rsid w:val="00A7258B"/>
    <w:rsid w:val="00A73F02"/>
    <w:rsid w:val="00A74A26"/>
    <w:rsid w:val="00A774C2"/>
    <w:rsid w:val="00A8100D"/>
    <w:rsid w:val="00A82F1B"/>
    <w:rsid w:val="00A84E8A"/>
    <w:rsid w:val="00A865F6"/>
    <w:rsid w:val="00A86B9A"/>
    <w:rsid w:val="00A965C0"/>
    <w:rsid w:val="00AA3927"/>
    <w:rsid w:val="00AA4CD7"/>
    <w:rsid w:val="00AA63E5"/>
    <w:rsid w:val="00AA6E7A"/>
    <w:rsid w:val="00AB1085"/>
    <w:rsid w:val="00AB1BCC"/>
    <w:rsid w:val="00AB27CB"/>
    <w:rsid w:val="00AB33FA"/>
    <w:rsid w:val="00AB3785"/>
    <w:rsid w:val="00AB4861"/>
    <w:rsid w:val="00AB5565"/>
    <w:rsid w:val="00AB5673"/>
    <w:rsid w:val="00AC0AA6"/>
    <w:rsid w:val="00AC3885"/>
    <w:rsid w:val="00AD09D9"/>
    <w:rsid w:val="00AD4F5F"/>
    <w:rsid w:val="00AD4FAE"/>
    <w:rsid w:val="00AD76CB"/>
    <w:rsid w:val="00AE38F1"/>
    <w:rsid w:val="00AE6B8A"/>
    <w:rsid w:val="00AF3E37"/>
    <w:rsid w:val="00AF77B3"/>
    <w:rsid w:val="00AF7BE1"/>
    <w:rsid w:val="00AF7EEA"/>
    <w:rsid w:val="00B02A45"/>
    <w:rsid w:val="00B05764"/>
    <w:rsid w:val="00B123DC"/>
    <w:rsid w:val="00B14B9B"/>
    <w:rsid w:val="00B16376"/>
    <w:rsid w:val="00B16A0E"/>
    <w:rsid w:val="00B17119"/>
    <w:rsid w:val="00B1735A"/>
    <w:rsid w:val="00B26983"/>
    <w:rsid w:val="00B27B23"/>
    <w:rsid w:val="00B31749"/>
    <w:rsid w:val="00B35E90"/>
    <w:rsid w:val="00B37081"/>
    <w:rsid w:val="00B42316"/>
    <w:rsid w:val="00B42D6D"/>
    <w:rsid w:val="00B4366C"/>
    <w:rsid w:val="00B541C8"/>
    <w:rsid w:val="00B627DB"/>
    <w:rsid w:val="00B65B40"/>
    <w:rsid w:val="00B65D35"/>
    <w:rsid w:val="00B77BCC"/>
    <w:rsid w:val="00B80B80"/>
    <w:rsid w:val="00B8778D"/>
    <w:rsid w:val="00B87EC0"/>
    <w:rsid w:val="00B87F79"/>
    <w:rsid w:val="00B91B08"/>
    <w:rsid w:val="00B967CD"/>
    <w:rsid w:val="00B97920"/>
    <w:rsid w:val="00BA225C"/>
    <w:rsid w:val="00BB2CBD"/>
    <w:rsid w:val="00BC0BEC"/>
    <w:rsid w:val="00BC29D6"/>
    <w:rsid w:val="00BC2A80"/>
    <w:rsid w:val="00BC4D7A"/>
    <w:rsid w:val="00BC5324"/>
    <w:rsid w:val="00BC5C58"/>
    <w:rsid w:val="00BD0AB9"/>
    <w:rsid w:val="00BD0FAA"/>
    <w:rsid w:val="00BD2C6A"/>
    <w:rsid w:val="00BD31A4"/>
    <w:rsid w:val="00BD47C1"/>
    <w:rsid w:val="00BD68BD"/>
    <w:rsid w:val="00BE08AB"/>
    <w:rsid w:val="00BE1025"/>
    <w:rsid w:val="00BE3560"/>
    <w:rsid w:val="00BE58CB"/>
    <w:rsid w:val="00BF7015"/>
    <w:rsid w:val="00BF74B1"/>
    <w:rsid w:val="00BF7AF7"/>
    <w:rsid w:val="00C0181B"/>
    <w:rsid w:val="00C05894"/>
    <w:rsid w:val="00C1316F"/>
    <w:rsid w:val="00C16200"/>
    <w:rsid w:val="00C16257"/>
    <w:rsid w:val="00C20463"/>
    <w:rsid w:val="00C20B24"/>
    <w:rsid w:val="00C23C7C"/>
    <w:rsid w:val="00C254EE"/>
    <w:rsid w:val="00C329CC"/>
    <w:rsid w:val="00C32A6E"/>
    <w:rsid w:val="00C34C06"/>
    <w:rsid w:val="00C4119C"/>
    <w:rsid w:val="00C4428F"/>
    <w:rsid w:val="00C5214F"/>
    <w:rsid w:val="00C531ED"/>
    <w:rsid w:val="00C541ED"/>
    <w:rsid w:val="00C57660"/>
    <w:rsid w:val="00C60EBA"/>
    <w:rsid w:val="00C61C1A"/>
    <w:rsid w:val="00C641BA"/>
    <w:rsid w:val="00C64491"/>
    <w:rsid w:val="00C719C1"/>
    <w:rsid w:val="00C71C5B"/>
    <w:rsid w:val="00C7302E"/>
    <w:rsid w:val="00C737EA"/>
    <w:rsid w:val="00C768B0"/>
    <w:rsid w:val="00C779B8"/>
    <w:rsid w:val="00C811D3"/>
    <w:rsid w:val="00C83067"/>
    <w:rsid w:val="00C84DB4"/>
    <w:rsid w:val="00C860D2"/>
    <w:rsid w:val="00C870DD"/>
    <w:rsid w:val="00CA204F"/>
    <w:rsid w:val="00CA2988"/>
    <w:rsid w:val="00CA30C7"/>
    <w:rsid w:val="00CB50EC"/>
    <w:rsid w:val="00CB6661"/>
    <w:rsid w:val="00CC66F6"/>
    <w:rsid w:val="00CD03A4"/>
    <w:rsid w:val="00CD34F8"/>
    <w:rsid w:val="00CD4484"/>
    <w:rsid w:val="00CD4CA7"/>
    <w:rsid w:val="00CE01EC"/>
    <w:rsid w:val="00CE10DA"/>
    <w:rsid w:val="00CE2305"/>
    <w:rsid w:val="00CE455B"/>
    <w:rsid w:val="00CE5CDF"/>
    <w:rsid w:val="00CE69A9"/>
    <w:rsid w:val="00CE6E13"/>
    <w:rsid w:val="00CF03A7"/>
    <w:rsid w:val="00CF088E"/>
    <w:rsid w:val="00CF7569"/>
    <w:rsid w:val="00D043FE"/>
    <w:rsid w:val="00D075E4"/>
    <w:rsid w:val="00D0787F"/>
    <w:rsid w:val="00D07B46"/>
    <w:rsid w:val="00D117DA"/>
    <w:rsid w:val="00D1672C"/>
    <w:rsid w:val="00D2579D"/>
    <w:rsid w:val="00D312F3"/>
    <w:rsid w:val="00D32C09"/>
    <w:rsid w:val="00D34D4A"/>
    <w:rsid w:val="00D35EDF"/>
    <w:rsid w:val="00D50847"/>
    <w:rsid w:val="00D50A6E"/>
    <w:rsid w:val="00D50A80"/>
    <w:rsid w:val="00D56FE9"/>
    <w:rsid w:val="00D65CCB"/>
    <w:rsid w:val="00D7012D"/>
    <w:rsid w:val="00D7545D"/>
    <w:rsid w:val="00D8342C"/>
    <w:rsid w:val="00D83A12"/>
    <w:rsid w:val="00D83DBA"/>
    <w:rsid w:val="00D859FC"/>
    <w:rsid w:val="00D87079"/>
    <w:rsid w:val="00D8727C"/>
    <w:rsid w:val="00D91BAF"/>
    <w:rsid w:val="00D93011"/>
    <w:rsid w:val="00D940F8"/>
    <w:rsid w:val="00DA48D5"/>
    <w:rsid w:val="00DA550A"/>
    <w:rsid w:val="00DA729F"/>
    <w:rsid w:val="00DB3129"/>
    <w:rsid w:val="00DB70C7"/>
    <w:rsid w:val="00DC1AE3"/>
    <w:rsid w:val="00DC6268"/>
    <w:rsid w:val="00DD0AA1"/>
    <w:rsid w:val="00DD2972"/>
    <w:rsid w:val="00DD2CE7"/>
    <w:rsid w:val="00DD2FDD"/>
    <w:rsid w:val="00DD5AAC"/>
    <w:rsid w:val="00DE03A5"/>
    <w:rsid w:val="00DE0451"/>
    <w:rsid w:val="00DE78B5"/>
    <w:rsid w:val="00DF04B8"/>
    <w:rsid w:val="00DF331C"/>
    <w:rsid w:val="00DF51E2"/>
    <w:rsid w:val="00DF6121"/>
    <w:rsid w:val="00DF66E3"/>
    <w:rsid w:val="00DF71D1"/>
    <w:rsid w:val="00DF7802"/>
    <w:rsid w:val="00E03E32"/>
    <w:rsid w:val="00E03E42"/>
    <w:rsid w:val="00E075E2"/>
    <w:rsid w:val="00E07A74"/>
    <w:rsid w:val="00E10544"/>
    <w:rsid w:val="00E107EA"/>
    <w:rsid w:val="00E13584"/>
    <w:rsid w:val="00E138AB"/>
    <w:rsid w:val="00E20B10"/>
    <w:rsid w:val="00E24605"/>
    <w:rsid w:val="00E26630"/>
    <w:rsid w:val="00E30E38"/>
    <w:rsid w:val="00E341F0"/>
    <w:rsid w:val="00E35826"/>
    <w:rsid w:val="00E379EE"/>
    <w:rsid w:val="00E40642"/>
    <w:rsid w:val="00E432E2"/>
    <w:rsid w:val="00E457A5"/>
    <w:rsid w:val="00E4723A"/>
    <w:rsid w:val="00E508DC"/>
    <w:rsid w:val="00E55EFC"/>
    <w:rsid w:val="00E61682"/>
    <w:rsid w:val="00E630C3"/>
    <w:rsid w:val="00E67448"/>
    <w:rsid w:val="00E702A6"/>
    <w:rsid w:val="00E73EBD"/>
    <w:rsid w:val="00E75FD2"/>
    <w:rsid w:val="00E84B4C"/>
    <w:rsid w:val="00E86F0C"/>
    <w:rsid w:val="00E87E28"/>
    <w:rsid w:val="00E9077B"/>
    <w:rsid w:val="00E936CA"/>
    <w:rsid w:val="00E94C97"/>
    <w:rsid w:val="00E9520D"/>
    <w:rsid w:val="00E978D4"/>
    <w:rsid w:val="00EA0F97"/>
    <w:rsid w:val="00EA1747"/>
    <w:rsid w:val="00EA17B5"/>
    <w:rsid w:val="00EA1C12"/>
    <w:rsid w:val="00EA5007"/>
    <w:rsid w:val="00EA79FD"/>
    <w:rsid w:val="00EB17FA"/>
    <w:rsid w:val="00EB2686"/>
    <w:rsid w:val="00EB2CB7"/>
    <w:rsid w:val="00EB33E8"/>
    <w:rsid w:val="00EB46AF"/>
    <w:rsid w:val="00EB6542"/>
    <w:rsid w:val="00EB67A9"/>
    <w:rsid w:val="00ED1102"/>
    <w:rsid w:val="00EE22EA"/>
    <w:rsid w:val="00EE3D2F"/>
    <w:rsid w:val="00EE5663"/>
    <w:rsid w:val="00EE56FD"/>
    <w:rsid w:val="00EE7198"/>
    <w:rsid w:val="00EF2D73"/>
    <w:rsid w:val="00EF404F"/>
    <w:rsid w:val="00EF54C5"/>
    <w:rsid w:val="00EF5AF7"/>
    <w:rsid w:val="00EF674B"/>
    <w:rsid w:val="00F047BE"/>
    <w:rsid w:val="00F07492"/>
    <w:rsid w:val="00F1237C"/>
    <w:rsid w:val="00F24826"/>
    <w:rsid w:val="00F256E5"/>
    <w:rsid w:val="00F26AC4"/>
    <w:rsid w:val="00F31344"/>
    <w:rsid w:val="00F36BBA"/>
    <w:rsid w:val="00F40A74"/>
    <w:rsid w:val="00F42FDE"/>
    <w:rsid w:val="00F46C62"/>
    <w:rsid w:val="00F473AB"/>
    <w:rsid w:val="00F501EC"/>
    <w:rsid w:val="00F51D05"/>
    <w:rsid w:val="00F549C9"/>
    <w:rsid w:val="00F621C9"/>
    <w:rsid w:val="00F626F7"/>
    <w:rsid w:val="00F63E87"/>
    <w:rsid w:val="00F64AFD"/>
    <w:rsid w:val="00F67040"/>
    <w:rsid w:val="00F67401"/>
    <w:rsid w:val="00F67D0E"/>
    <w:rsid w:val="00F702D3"/>
    <w:rsid w:val="00F721C2"/>
    <w:rsid w:val="00F73750"/>
    <w:rsid w:val="00F7489F"/>
    <w:rsid w:val="00F76DAB"/>
    <w:rsid w:val="00F77C03"/>
    <w:rsid w:val="00F868A7"/>
    <w:rsid w:val="00F86BAB"/>
    <w:rsid w:val="00F92B75"/>
    <w:rsid w:val="00F9605A"/>
    <w:rsid w:val="00FA3615"/>
    <w:rsid w:val="00FA7B3F"/>
    <w:rsid w:val="00FA7E09"/>
    <w:rsid w:val="00FB3BC8"/>
    <w:rsid w:val="00FB5D91"/>
    <w:rsid w:val="00FB70D3"/>
    <w:rsid w:val="00FC1C1D"/>
    <w:rsid w:val="00FC4D62"/>
    <w:rsid w:val="00FC7632"/>
    <w:rsid w:val="00FD04AC"/>
    <w:rsid w:val="00FD794E"/>
    <w:rsid w:val="00FE2BFA"/>
    <w:rsid w:val="00FE69C6"/>
    <w:rsid w:val="00FE70C9"/>
    <w:rsid w:val="00FF0689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06D4319"/>
  <w15:docId w15:val="{FDEAFC0E-027B-B248-88ED-49B42A88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egular"/>
    <w:qFormat/>
    <w:rsid w:val="00E379EE"/>
    <w:pPr>
      <w:spacing w:line="288" w:lineRule="exact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E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ListParagraph"/>
    <w:link w:val="Heading2Char"/>
    <w:uiPriority w:val="9"/>
    <w:qFormat/>
    <w:rsid w:val="005A7374"/>
    <w:pPr>
      <w:numPr>
        <w:numId w:val="2"/>
      </w:numPr>
      <w:spacing w:before="240" w:after="240" w:line="240" w:lineRule="auto"/>
      <w:jc w:val="both"/>
      <w:outlineLvl w:val="1"/>
    </w:pPr>
    <w:rPr>
      <w:rFonts w:ascii="Titillium Web" w:hAnsi="Titillium Web"/>
      <w:b/>
      <w:bCs/>
      <w:color w:val="404040" w:themeColor="text1" w:themeTint="BF"/>
      <w:sz w:val="20"/>
      <w:szCs w:val="20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E94C97"/>
    <w:pPr>
      <w:numPr>
        <w:ilvl w:val="1"/>
        <w:numId w:val="2"/>
      </w:numPr>
      <w:spacing w:before="240" w:after="240"/>
      <w:outlineLvl w:val="2"/>
    </w:pPr>
    <w:rPr>
      <w:rFonts w:ascii="Titillium Web" w:hAnsi="Titillium Web"/>
      <w:i/>
      <w:iCs/>
      <w:color w:val="404040" w:themeColor="text1" w:themeTint="BF"/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8223B"/>
    <w:pPr>
      <w:numPr>
        <w:ilvl w:val="2"/>
      </w:numPr>
      <w:outlineLvl w:val="3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A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219A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9AF"/>
  </w:style>
  <w:style w:type="paragraph" w:styleId="Footer">
    <w:name w:val="footer"/>
    <w:basedOn w:val="Normal"/>
    <w:link w:val="FooterChar"/>
    <w:uiPriority w:val="99"/>
    <w:unhideWhenUsed/>
    <w:rsid w:val="00A219A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9AF"/>
  </w:style>
  <w:style w:type="character" w:customStyle="1" w:styleId="Heading2Char">
    <w:name w:val="Heading 2 Char"/>
    <w:basedOn w:val="DefaultParagraphFont"/>
    <w:link w:val="Heading2"/>
    <w:uiPriority w:val="9"/>
    <w:rsid w:val="005A7374"/>
    <w:rPr>
      <w:rFonts w:ascii="Titillium Web" w:hAnsi="Titillium Web"/>
      <w:b/>
      <w:b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C37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7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760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"/>
    <w:link w:val="ListParagraphChar"/>
    <w:uiPriority w:val="1"/>
    <w:qFormat/>
    <w:rsid w:val="009C377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91B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A3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CA30C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A30C7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1">
    <w:name w:val="Current List1"/>
    <w:uiPriority w:val="99"/>
    <w:rsid w:val="005357DA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E94C97"/>
    <w:rPr>
      <w:rFonts w:ascii="Titillium Web" w:hAnsi="Titillium Web"/>
      <w:i/>
      <w:iCs/>
      <w:color w:val="404040" w:themeColor="text1" w:themeTint="BF"/>
      <w:sz w:val="20"/>
      <w:szCs w:val="20"/>
    </w:rPr>
  </w:style>
  <w:style w:type="numbering" w:customStyle="1" w:styleId="CurrentList2">
    <w:name w:val="Current List2"/>
    <w:uiPriority w:val="99"/>
    <w:rsid w:val="004769FF"/>
    <w:pPr>
      <w:numPr>
        <w:numId w:val="5"/>
      </w:numPr>
    </w:pPr>
  </w:style>
  <w:style w:type="numbering" w:customStyle="1" w:styleId="CurrentList3">
    <w:name w:val="Current List3"/>
    <w:uiPriority w:val="99"/>
    <w:rsid w:val="00840E13"/>
    <w:pPr>
      <w:numPr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08223B"/>
    <w:rPr>
      <w:rFonts w:ascii="Titillium Web" w:hAnsi="Titillium Web"/>
      <w:i/>
      <w:iCs/>
      <w:color w:val="404040" w:themeColor="text1" w:themeTint="BF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5079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55079F"/>
    <w:pPr>
      <w:widowControl w:val="0"/>
      <w:autoSpaceDE w:val="0"/>
      <w:autoSpaceDN w:val="0"/>
      <w:spacing w:line="240" w:lineRule="auto"/>
    </w:pPr>
    <w:rPr>
      <w:rFonts w:ascii="Corbel" w:eastAsia="Corbel" w:hAnsi="Corbel" w:cs="Corbel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55079F"/>
    <w:rPr>
      <w:rFonts w:ascii="Corbel" w:eastAsia="Corbel" w:hAnsi="Corbel" w:cs="Corbel"/>
    </w:rPr>
  </w:style>
  <w:style w:type="paragraph" w:customStyle="1" w:styleId="TableParagraph">
    <w:name w:val="Table Paragraph"/>
    <w:basedOn w:val="Normal"/>
    <w:uiPriority w:val="1"/>
    <w:qFormat/>
    <w:rsid w:val="0055079F"/>
    <w:pPr>
      <w:widowControl w:val="0"/>
      <w:autoSpaceDE w:val="0"/>
      <w:autoSpaceDN w:val="0"/>
      <w:spacing w:line="268" w:lineRule="exact"/>
      <w:ind w:left="110"/>
    </w:pPr>
    <w:rPr>
      <w:rFonts w:ascii="Corbel" w:eastAsia="Corbel" w:hAnsi="Corbel" w:cs="Corbel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12E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PERTINASottotitolo">
    <w:name w:val="COPERTINA Sottotitolo"/>
    <w:basedOn w:val="Normal"/>
    <w:link w:val="COPERTINASottotitoloCarattere"/>
    <w:qFormat/>
    <w:rsid w:val="00912E0A"/>
    <w:pPr>
      <w:autoSpaceDE w:val="0"/>
      <w:autoSpaceDN w:val="0"/>
      <w:adjustRightInd w:val="0"/>
      <w:spacing w:after="160" w:line="288" w:lineRule="auto"/>
      <w:textAlignment w:val="center"/>
    </w:pPr>
    <w:rPr>
      <w:rFonts w:ascii="Titillium" w:hAnsi="Titillium" w:cs="Titillium"/>
      <w:caps/>
      <w:color w:val="2B65AE"/>
      <w:sz w:val="44"/>
      <w:szCs w:val="44"/>
    </w:rPr>
  </w:style>
  <w:style w:type="paragraph" w:customStyle="1" w:styleId="COPERTINATitolo">
    <w:name w:val="COPERTINA Titolo"/>
    <w:basedOn w:val="Normal"/>
    <w:next w:val="COPERTINASottotitolo"/>
    <w:link w:val="COPERTINATitoloCarattere"/>
    <w:qFormat/>
    <w:rsid w:val="00912E0A"/>
    <w:pPr>
      <w:autoSpaceDE w:val="0"/>
      <w:autoSpaceDN w:val="0"/>
      <w:adjustRightInd w:val="0"/>
      <w:spacing w:after="160" w:line="288" w:lineRule="auto"/>
      <w:jc w:val="both"/>
      <w:textAlignment w:val="center"/>
    </w:pPr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TitoloCarattere">
    <w:name w:val="COPERTINA Titolo Carattere"/>
    <w:basedOn w:val="DefaultParagraphFont"/>
    <w:link w:val="COPERTINATitolo"/>
    <w:rsid w:val="00912E0A"/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SottotitoloCarattere">
    <w:name w:val="COPERTINA Sottotitolo Carattere"/>
    <w:basedOn w:val="DefaultParagraphFont"/>
    <w:link w:val="COPERTINASottotitolo"/>
    <w:rsid w:val="00912E0A"/>
    <w:rPr>
      <w:rFonts w:ascii="Titillium" w:hAnsi="Titillium" w:cs="Titillium"/>
      <w:caps/>
      <w:color w:val="2B65AE"/>
      <w:sz w:val="44"/>
      <w:szCs w:val="44"/>
    </w:rPr>
  </w:style>
  <w:style w:type="paragraph" w:customStyle="1" w:styleId="Default">
    <w:name w:val="Default"/>
    <w:rsid w:val="00A154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414"/>
    <w:pPr>
      <w:widowControl w:val="0"/>
      <w:autoSpaceDE w:val="0"/>
      <w:autoSpaceDN w:val="0"/>
      <w:spacing w:line="240" w:lineRule="auto"/>
    </w:pPr>
    <w:rPr>
      <w:rFonts w:ascii="Corbel" w:eastAsia="Corbel" w:hAnsi="Corbel" w:cs="Corbe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414"/>
    <w:rPr>
      <w:rFonts w:ascii="Corbel" w:eastAsia="Corbel" w:hAnsi="Corbel" w:cs="Corbe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15414"/>
    <w:rPr>
      <w:sz w:val="16"/>
      <w:szCs w:val="16"/>
    </w:rPr>
  </w:style>
  <w:style w:type="paragraph" w:styleId="TOC1">
    <w:name w:val="toc 1"/>
    <w:basedOn w:val="Normal"/>
    <w:uiPriority w:val="1"/>
    <w:qFormat/>
    <w:rsid w:val="009E188F"/>
    <w:pPr>
      <w:widowControl w:val="0"/>
      <w:autoSpaceDE w:val="0"/>
      <w:autoSpaceDN w:val="0"/>
      <w:spacing w:before="19" w:line="240" w:lineRule="auto"/>
      <w:ind w:left="233" w:hanging="661"/>
    </w:pPr>
    <w:rPr>
      <w:rFonts w:ascii="Corbel" w:eastAsia="Corbel" w:hAnsi="Corbel" w:cs="Corbel"/>
      <w:b/>
      <w:bCs/>
      <w:sz w:val="22"/>
    </w:rPr>
  </w:style>
  <w:style w:type="paragraph" w:styleId="TOC2">
    <w:name w:val="toc 2"/>
    <w:basedOn w:val="Normal"/>
    <w:uiPriority w:val="1"/>
    <w:qFormat/>
    <w:rsid w:val="009E188F"/>
    <w:pPr>
      <w:widowControl w:val="0"/>
      <w:autoSpaceDE w:val="0"/>
      <w:autoSpaceDN w:val="0"/>
      <w:spacing w:before="101" w:line="240" w:lineRule="auto"/>
      <w:ind w:left="1113" w:hanging="661"/>
    </w:pPr>
    <w:rPr>
      <w:rFonts w:ascii="Corbel" w:eastAsia="Corbel" w:hAnsi="Corbel" w:cs="Corbel"/>
      <w:sz w:val="22"/>
    </w:rPr>
  </w:style>
  <w:style w:type="paragraph" w:styleId="TOC3">
    <w:name w:val="toc 3"/>
    <w:basedOn w:val="Normal"/>
    <w:uiPriority w:val="1"/>
    <w:qFormat/>
    <w:rsid w:val="009E188F"/>
    <w:pPr>
      <w:widowControl w:val="0"/>
      <w:autoSpaceDE w:val="0"/>
      <w:autoSpaceDN w:val="0"/>
      <w:spacing w:before="101" w:line="240" w:lineRule="auto"/>
      <w:ind w:left="671"/>
    </w:pPr>
    <w:rPr>
      <w:rFonts w:ascii="Corbel" w:eastAsia="Corbel" w:hAnsi="Corbel" w:cs="Corbel"/>
      <w:sz w:val="22"/>
    </w:rPr>
  </w:style>
  <w:style w:type="paragraph" w:styleId="Title">
    <w:name w:val="Title"/>
    <w:basedOn w:val="Normal"/>
    <w:link w:val="TitleChar"/>
    <w:uiPriority w:val="10"/>
    <w:qFormat/>
    <w:rsid w:val="009E188F"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188F"/>
    <w:rPr>
      <w:rFonts w:ascii="Verdana" w:eastAsia="Verdana" w:hAnsi="Verdana" w:cs="Verdana"/>
      <w:b/>
      <w:bCs/>
      <w:sz w:val="56"/>
      <w:szCs w:val="56"/>
    </w:rPr>
  </w:style>
  <w:style w:type="paragraph" w:customStyle="1" w:styleId="TITDOCUMENTO">
    <w:name w:val="TIT DOCUMENTO"/>
    <w:basedOn w:val="Heading1"/>
    <w:next w:val="Normal"/>
    <w:uiPriority w:val="39"/>
    <w:unhideWhenUsed/>
    <w:qFormat/>
    <w:rsid w:val="009E188F"/>
    <w:pPr>
      <w:spacing w:line="480" w:lineRule="auto"/>
      <w:jc w:val="center"/>
      <w:outlineLvl w:val="9"/>
    </w:pPr>
    <w:rPr>
      <w:rFonts w:ascii="Montserrat" w:eastAsia="Cambria Math" w:hAnsi="Montserrat" w:cstheme="minorHAnsi"/>
      <w:b/>
      <w:bCs/>
      <w:color w:val="81B4E2"/>
      <w:sz w:val="56"/>
      <w:szCs w:val="56"/>
      <w:lang w:val="en-US"/>
    </w:rPr>
  </w:style>
  <w:style w:type="paragraph" w:styleId="FootnoteText">
    <w:name w:val="footnote text"/>
    <w:basedOn w:val="Normal"/>
    <w:link w:val="FootnoteTextChar"/>
    <w:semiHidden/>
    <w:unhideWhenUsed/>
    <w:rsid w:val="009E188F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E188F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9E188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E188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E188F"/>
    <w:pPr>
      <w:widowControl w:val="0"/>
      <w:autoSpaceDE w:val="0"/>
      <w:autoSpaceDN w:val="0"/>
      <w:spacing w:line="240" w:lineRule="auto"/>
    </w:pPr>
    <w:rPr>
      <w:rFonts w:eastAsia="Corbel" w:cs="Times New Roman"/>
      <w:szCs w:val="24"/>
    </w:rPr>
  </w:style>
  <w:style w:type="paragraph" w:customStyle="1" w:styleId="msonormal0">
    <w:name w:val="msonormal"/>
    <w:basedOn w:val="Normal"/>
    <w:rsid w:val="009E188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7BE"/>
    <w:pPr>
      <w:widowControl/>
      <w:autoSpaceDE/>
      <w:autoSpaceDN/>
    </w:pPr>
    <w:rPr>
      <w:rFonts w:ascii="Times New Roman" w:eastAsiaTheme="minorHAnsi" w:hAnsi="Times New Roman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7BE"/>
    <w:rPr>
      <w:rFonts w:ascii="Times New Roman" w:eastAsia="Corbel" w:hAnsi="Times New Roman" w:cs="Corbel"/>
      <w:b/>
      <w:bCs/>
      <w:sz w:val="20"/>
      <w:szCs w:val="20"/>
    </w:rPr>
  </w:style>
  <w:style w:type="character" w:customStyle="1" w:styleId="normaltextrun">
    <w:name w:val="normaltextrun"/>
    <w:basedOn w:val="DefaultParagraphFont"/>
    <w:qFormat/>
    <w:rsid w:val="00F868A7"/>
  </w:style>
  <w:style w:type="character" w:customStyle="1" w:styleId="ListParagraphChar">
    <w:name w:val="List Paragraph Char"/>
    <w:aliases w:val="Liste à puces retrait droite Char,bulletit taulukoissa Char,cv list paragraph Char,List Paragraph1 Char,ITEM NUMBER Char,Numbered Para 1 Char,Dot pt Char,No Spacing1 Char,List Paragraph Char Char Char Char,Indicator Text Char"/>
    <w:link w:val="ListParagraph"/>
    <w:uiPriority w:val="1"/>
    <w:qFormat/>
    <w:rsid w:val="00CD03A4"/>
    <w:rPr>
      <w:rFonts w:ascii="Times New Roman" w:hAnsi="Times New Roman"/>
      <w:sz w:val="24"/>
    </w:rPr>
  </w:style>
  <w:style w:type="table" w:styleId="TableGridLight">
    <w:name w:val="Grid Table Light"/>
    <w:basedOn w:val="TableNormal"/>
    <w:uiPriority w:val="40"/>
    <w:rsid w:val="00FC763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f0">
    <w:name w:val="pf0"/>
    <w:basedOn w:val="Normal"/>
    <w:rsid w:val="00F1237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AF7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26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2686"/>
    <w:rPr>
      <w:rFonts w:ascii="Times New Roman" w:hAnsi="Times New Roman"/>
      <w:sz w:val="24"/>
    </w:rPr>
  </w:style>
  <w:style w:type="paragraph" w:customStyle="1" w:styleId="BodyText21">
    <w:name w:val="Body Text 21"/>
    <w:basedOn w:val="Normal"/>
    <w:rsid w:val="00EB2686"/>
    <w:pPr>
      <w:suppressAutoHyphens/>
      <w:spacing w:line="240" w:lineRule="auto"/>
      <w:jc w:val="both"/>
    </w:pPr>
    <w:rPr>
      <w:rFonts w:eastAsia="Times New Roman" w:cs="Times New Roman"/>
      <w:szCs w:val="20"/>
      <w:lang w:eastAsia="it-IT"/>
    </w:rPr>
  </w:style>
  <w:style w:type="paragraph" w:customStyle="1" w:styleId="BodyText22">
    <w:name w:val="Body Text 22"/>
    <w:basedOn w:val="Normal"/>
    <w:rsid w:val="00EB2686"/>
    <w:pPr>
      <w:suppressAutoHyphens/>
      <w:spacing w:line="240" w:lineRule="auto"/>
      <w:jc w:val="both"/>
    </w:pPr>
    <w:rPr>
      <w:rFonts w:eastAsia="Times New Roman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7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1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AF971-5381-E849-8A70-22833B4AD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1400</Words>
  <Characters>7985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VITALITTY - carta intestata</vt:lpstr>
      <vt:lpstr/>
    </vt:vector>
  </TitlesOfParts>
  <Manager/>
  <Company>VITALITY</Company>
  <LinksUpToDate>false</LinksUpToDate>
  <CharactersWithSpaces>9367</CharactersWithSpaces>
  <SharedDoc>false</SharedDoc>
  <HyperlinkBase/>
  <HLinks>
    <vt:vector size="18" baseType="variant">
      <vt:variant>
        <vt:i4>2949165</vt:i4>
      </vt:variant>
      <vt:variant>
        <vt:i4>6</vt:i4>
      </vt:variant>
      <vt:variant>
        <vt:i4>0</vt:i4>
      </vt:variant>
      <vt:variant>
        <vt:i4>5</vt:i4>
      </vt:variant>
      <vt:variant>
        <vt:lpwstr>https://www.mur.gov.it/it/pnrr/strumenti-di-attuazione/Linee-Guida-Soggetti-Attuatori/informazione-e-comunicazione</vt:lpwstr>
      </vt:variant>
      <vt:variant>
        <vt:lpwstr/>
      </vt:variant>
      <vt:variant>
        <vt:i4>1638500</vt:i4>
      </vt:variant>
      <vt:variant>
        <vt:i4>3</vt:i4>
      </vt:variant>
      <vt:variant>
        <vt:i4>0</vt:i4>
      </vt:variant>
      <vt:variant>
        <vt:i4>5</vt:i4>
      </vt:variant>
      <vt:variant>
        <vt:lpwstr>mailto:ecosistema@pec.fondazionevitality.it</vt:lpwstr>
      </vt:variant>
      <vt:variant>
        <vt:lpwstr/>
      </vt:variant>
      <vt:variant>
        <vt:i4>3407982</vt:i4>
      </vt:variant>
      <vt:variant>
        <vt:i4>0</vt:i4>
      </vt:variant>
      <vt:variant>
        <vt:i4>0</vt:i4>
      </vt:variant>
      <vt:variant>
        <vt:i4>5</vt:i4>
      </vt:variant>
      <vt:variant>
        <vt:lpwstr>https://fondazionevitality.it/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VITALITY - carta intestata</dc:title>
  <dc:subject/>
  <dc:creator>Fabio Franchi</dc:creator>
  <cp:keywords/>
  <dc:description/>
  <cp:lastModifiedBy>Fabio Franchi</cp:lastModifiedBy>
  <cp:revision>194</cp:revision>
  <cp:lastPrinted>2023-02-23T08:23:00Z</cp:lastPrinted>
  <dcterms:created xsi:type="dcterms:W3CDTF">2023-09-01T13:36:00Z</dcterms:created>
  <dcterms:modified xsi:type="dcterms:W3CDTF">2023-12-12T14:22:00Z</dcterms:modified>
  <cp:category/>
</cp:coreProperties>
</file>